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4C" w:rsidRPr="003D216F" w:rsidRDefault="00A9344C" w:rsidP="00A9344C">
      <w:pPr>
        <w:shd w:val="clear" w:color="auto" w:fill="FFFFFF" w:themeFill="background1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D216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ОБЪЕКТЫ,</w:t>
      </w:r>
    </w:p>
    <w:p w:rsidR="00A9344C" w:rsidRPr="003D216F" w:rsidRDefault="00A9344C" w:rsidP="00A9344C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D216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ВОЗВОДИМЫЕ на территории Анучинского МО</w:t>
      </w:r>
    </w:p>
    <w:p w:rsidR="00A9344C" w:rsidRPr="003D216F" w:rsidRDefault="00951641" w:rsidP="009F351F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26</w:t>
      </w:r>
      <w:r w:rsidR="007670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.10.</w:t>
      </w:r>
      <w:r w:rsidR="00A9344C" w:rsidRPr="003D216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2023 год</w:t>
      </w:r>
    </w:p>
    <w:tbl>
      <w:tblPr>
        <w:tblW w:w="14884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21"/>
        <w:gridCol w:w="1842"/>
        <w:gridCol w:w="2835"/>
        <w:gridCol w:w="3686"/>
      </w:tblGrid>
      <w:tr w:rsidR="00A9344C" w:rsidTr="003D216F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4C" w:rsidRDefault="00A93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4C" w:rsidRDefault="00A93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работ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4C" w:rsidRDefault="00A93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контракта/ НМЦК</w:t>
            </w:r>
          </w:p>
          <w:p w:rsidR="00A9344C" w:rsidRDefault="00A93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4C" w:rsidRDefault="00A9344C" w:rsidP="00B91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Подрядчик/Результат</w:t>
            </w:r>
          </w:p>
        </w:tc>
      </w:tr>
      <w:tr w:rsidR="00A9344C" w:rsidRPr="003D216F" w:rsidTr="003D216F">
        <w:tc>
          <w:tcPr>
            <w:tcW w:w="14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4C" w:rsidRPr="003D216F" w:rsidRDefault="00A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D21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«ФОРМИРОВАНИЕ КОМФОРТНОЙ ГОРОДСКОЙ СРЕДЫ»</w:t>
            </w:r>
          </w:p>
          <w:p w:rsidR="00A9344C" w:rsidRPr="003D216F" w:rsidRDefault="00A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D21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подпрограмма «</w:t>
            </w:r>
            <w:r w:rsidR="002E43DE" w:rsidRPr="003D21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Формирование современной городской среды населенных пунктов на территории АМО» 2020-2024</w:t>
            </w:r>
          </w:p>
        </w:tc>
      </w:tr>
      <w:tr w:rsidR="00A9344C" w:rsidRPr="00041A10" w:rsidTr="003D216F">
        <w:trPr>
          <w:trHeight w:val="954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4C" w:rsidRPr="00041A10" w:rsidRDefault="00BD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B400A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территории: устройство пешеходной дорожки</w:t>
            </w:r>
            <w:r w:rsidR="00E302F2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устройство освещения</w:t>
            </w:r>
            <w:r w:rsidR="00FE71EF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E71EF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E71EF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Гражданка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4C" w:rsidRPr="00041A10" w:rsidRDefault="00E30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01.05.2023-3</w:t>
            </w:r>
            <w:r w:rsidR="00B369A7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369A7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4C" w:rsidRPr="00041A10" w:rsidRDefault="00A934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НМЦК-</w:t>
            </w:r>
            <w:r w:rsidR="00E302F2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1407,40</w:t>
            </w:r>
            <w:r w:rsidR="002A34E8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(к/б и </w:t>
            </w:r>
            <w:proofErr w:type="gramStart"/>
            <w:r w:rsidR="002A34E8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2A34E8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/б)</w:t>
            </w:r>
          </w:p>
          <w:p w:rsidR="00A9344C" w:rsidRPr="00041A10" w:rsidRDefault="00A934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r w:rsidR="00E302F2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02F2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1090,73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3DE" w:rsidRPr="00041A10" w:rsidRDefault="002E43DE" w:rsidP="00AC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Казарян</w:t>
            </w:r>
            <w:proofErr w:type="spellEnd"/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344C" w:rsidRDefault="002E43DE" w:rsidP="00AC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№012060000222300003</w:t>
            </w:r>
            <w:r w:rsidR="00D25B1D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13.02.2023</w:t>
            </w:r>
          </w:p>
          <w:p w:rsidR="00041A10" w:rsidRPr="002014AD" w:rsidRDefault="002014AD" w:rsidP="00AC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выполнены</w:t>
            </w:r>
            <w:r w:rsidR="003A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00A" w:rsidRPr="00041A10" w:rsidTr="003D216F">
        <w:trPr>
          <w:trHeight w:val="1513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00A" w:rsidRPr="00041A10" w:rsidRDefault="00BD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="00742234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="005B400A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придомовых территорий многоквартирных домов с. Анучино: ул. </w:t>
            </w:r>
            <w:proofErr w:type="spellStart"/>
            <w:r w:rsidR="005B400A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Банивура</w:t>
            </w:r>
            <w:proofErr w:type="spellEnd"/>
            <w:r w:rsidR="005B400A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10, 10а,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00A" w:rsidRPr="00041A10" w:rsidRDefault="00E30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01.05.2023-3</w:t>
            </w:r>
            <w:r w:rsidR="00B369A7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369A7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2F2" w:rsidRPr="00041A10" w:rsidRDefault="00C74FA9" w:rsidP="00C74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НМЦК-</w:t>
            </w:r>
            <w:r w:rsidR="00E302F2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</w:t>
            </w:r>
            <w:r w:rsidR="001C7C9D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302F2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5B400A" w:rsidRPr="00041A10" w:rsidRDefault="00C74FA9" w:rsidP="00C74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r w:rsidR="00E302F2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02F2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1790,19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312" w:rsidRPr="00041A10" w:rsidRDefault="00791A03" w:rsidP="0079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Казарян</w:t>
            </w:r>
            <w:proofErr w:type="spellEnd"/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1A03" w:rsidRPr="00041A10" w:rsidRDefault="00791A03" w:rsidP="0079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№0120600002223000002</w:t>
            </w:r>
            <w:r w:rsidR="00D25B1D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07.02.2023</w:t>
            </w:r>
          </w:p>
          <w:p w:rsidR="00041A10" w:rsidRPr="00666F23" w:rsidRDefault="00A715E9" w:rsidP="0079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="00666F23" w:rsidRPr="0066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выполнены</w:t>
            </w:r>
            <w:r w:rsidR="003A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43DE" w:rsidRPr="00041A10" w:rsidTr="003D216F">
        <w:trPr>
          <w:trHeight w:val="1513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3DE" w:rsidRPr="00041A10" w:rsidRDefault="00BD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E43DE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детской площадки с. </w:t>
            </w:r>
            <w:proofErr w:type="spellStart"/>
            <w:r w:rsidR="002E43DE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Корниловка</w:t>
            </w:r>
            <w:proofErr w:type="spellEnd"/>
            <w:r w:rsidR="00650847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Полтавская,24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3DE" w:rsidRPr="00041A10" w:rsidRDefault="002E4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01.05.2023-3</w:t>
            </w:r>
            <w:r w:rsidR="00901EC2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01EC2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3DE" w:rsidRPr="00041A10" w:rsidRDefault="002E43DE" w:rsidP="002E4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НМЦК-1431,07</w:t>
            </w:r>
            <w:r w:rsidR="002A34E8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(к/б и </w:t>
            </w:r>
            <w:proofErr w:type="gramStart"/>
            <w:r w:rsidR="002A34E8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2A34E8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/б)</w:t>
            </w:r>
          </w:p>
          <w:p w:rsidR="002E43DE" w:rsidRPr="00041A10" w:rsidRDefault="002E43DE" w:rsidP="002E4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МК-</w:t>
            </w:r>
            <w:r w:rsidR="00B178CC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1187,79</w:t>
            </w:r>
          </w:p>
          <w:p w:rsidR="00B178CC" w:rsidRPr="00041A10" w:rsidRDefault="00B178CC" w:rsidP="00B1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8CC" w:rsidRPr="00041A10" w:rsidRDefault="00E041FF" w:rsidP="00B1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Подрядчик:</w:t>
            </w:r>
            <w:r w:rsidR="00B178CC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ООО» </w:t>
            </w:r>
            <w:proofErr w:type="spellStart"/>
            <w:r w:rsidR="00B178CC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</w:t>
            </w:r>
            <w:proofErr w:type="spellEnd"/>
            <w:r w:rsidR="00B178CC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Сити</w:t>
            </w:r>
            <w:r w:rsidR="00F82DFF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</w:t>
            </w:r>
            <w:r w:rsidR="00B178CC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1EC2" w:rsidRDefault="00B178CC" w:rsidP="00B1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№012060000222300009 от</w:t>
            </w:r>
            <w:r w:rsidR="00C218EF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10.04.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73936" w:rsidRPr="002014AD" w:rsidRDefault="00825C2D" w:rsidP="00B1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="00862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выполнены</w:t>
            </w:r>
          </w:p>
        </w:tc>
      </w:tr>
      <w:tr w:rsidR="002E43DE" w:rsidRPr="00041A10" w:rsidTr="003D216F">
        <w:trPr>
          <w:trHeight w:val="1513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3DE" w:rsidRPr="00041A10" w:rsidRDefault="00BD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E43DE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уличного освещения по селам округа (Рисовое, Анучино, </w:t>
            </w:r>
            <w:proofErr w:type="spellStart"/>
            <w:r w:rsidR="002E43DE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Корниловка</w:t>
            </w:r>
            <w:proofErr w:type="spellEnd"/>
            <w:r w:rsidR="002E43DE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43DE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Нововарваровка</w:t>
            </w:r>
            <w:proofErr w:type="spellEnd"/>
            <w:r w:rsidR="002E43DE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43DE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Тихоречное</w:t>
            </w:r>
            <w:proofErr w:type="spellEnd"/>
            <w:r w:rsidR="002E43DE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Новотроицкое)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3DE" w:rsidRPr="00041A10" w:rsidRDefault="00A83C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15.05.-31.07.2023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3DE" w:rsidRPr="00041A10" w:rsidRDefault="002E43DE" w:rsidP="002E43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/б)</w:t>
            </w:r>
          </w:p>
          <w:p w:rsidR="002E43DE" w:rsidRPr="00041A10" w:rsidRDefault="002E43DE" w:rsidP="002E4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2A34E8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DB0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A34E8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A6DB0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2A34E8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83CD4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5581,0</w:t>
            </w:r>
          </w:p>
          <w:p w:rsidR="00BA6DB0" w:rsidRPr="00041A10" w:rsidRDefault="00BA6DB0" w:rsidP="002E4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МК-3990,4 тыс.</w:t>
            </w:r>
            <w:r w:rsidR="0064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64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78CC" w:rsidRPr="00041A10" w:rsidRDefault="00B178CC" w:rsidP="002E4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D4" w:rsidRPr="00041A10" w:rsidRDefault="00A83CD4" w:rsidP="00A8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Подрядчик: </w:t>
            </w:r>
            <w:r w:rsidR="00BA6DB0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BA6DB0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  <w:r w:rsidR="00E5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A6DB0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нков</w:t>
            </w:r>
            <w:proofErr w:type="spellEnd"/>
            <w:r w:rsidR="00BA6DB0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7C6A40" w:rsidRDefault="00A83CD4" w:rsidP="00A8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 №0120600002223000016 от </w:t>
            </w:r>
            <w:r w:rsidR="00902EBD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.05.2023</w:t>
            </w:r>
            <w:r w:rsidR="004C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43DE" w:rsidRPr="007C6A40" w:rsidRDefault="007C6A40" w:rsidP="00A83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в</w:t>
            </w:r>
            <w:r w:rsidR="00B64D91" w:rsidRPr="007C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ыполнен</w:t>
            </w:r>
            <w:r w:rsidRPr="007C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="00B64D91" w:rsidRPr="007C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51CF" w:rsidRPr="00041A10" w:rsidTr="003D216F">
        <w:trPr>
          <w:trHeight w:val="1513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1CF" w:rsidRPr="00041A10" w:rsidRDefault="00BD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0051CF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</w:t>
            </w:r>
            <w:r w:rsidR="0000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00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Гродеково</w:t>
            </w:r>
            <w:proofErr w:type="spellEnd"/>
            <w:r w:rsidR="0000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="0000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D0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(ТОС)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1CF" w:rsidRPr="00041A10" w:rsidRDefault="002D05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0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0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1CF" w:rsidRPr="00041A10" w:rsidRDefault="000051CF" w:rsidP="002E43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МК- </w:t>
            </w:r>
            <w:r w:rsidR="00E5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 тыс. руб.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1CF" w:rsidRPr="00041A10" w:rsidRDefault="000051CF" w:rsidP="0000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Подрядчик: </w:t>
            </w:r>
            <w:r w:rsidR="00E5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E5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51CF" w:rsidRDefault="000051CF" w:rsidP="0000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№01206000022230000</w:t>
            </w:r>
            <w:r w:rsidR="00E5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5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1290" w:rsidRPr="004E1290" w:rsidRDefault="004E1290" w:rsidP="0000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выполнены</w:t>
            </w:r>
          </w:p>
          <w:p w:rsidR="000051CF" w:rsidRPr="00041A10" w:rsidRDefault="000051CF" w:rsidP="00A8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1CF" w:rsidRPr="00041A10" w:rsidTr="003D216F">
        <w:trPr>
          <w:trHeight w:val="1513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1CF" w:rsidRPr="00041A10" w:rsidRDefault="00BD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051CF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</w:t>
            </w:r>
            <w:r w:rsidR="0000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00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Чернышевка</w:t>
            </w:r>
            <w:proofErr w:type="spellEnd"/>
            <w:r w:rsidR="0000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="0000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="00D0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(ТОС)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1CF" w:rsidRDefault="002D05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0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1CF" w:rsidRDefault="007B075E" w:rsidP="002E43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МК- </w:t>
            </w:r>
            <w:r w:rsidR="00E5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367,9 тыс. руб.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75E" w:rsidRPr="00041A10" w:rsidRDefault="007B075E" w:rsidP="007B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Подрядчик: </w:t>
            </w:r>
            <w:r w:rsidR="00E5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E5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Шеенков</w:t>
            </w:r>
            <w:proofErr w:type="spellEnd"/>
          </w:p>
          <w:p w:rsidR="007B075E" w:rsidRDefault="007B075E" w:rsidP="007B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№01206000022230000</w:t>
            </w:r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5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1290" w:rsidRPr="004E1290" w:rsidRDefault="004E1290" w:rsidP="007B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выполнены</w:t>
            </w:r>
          </w:p>
          <w:p w:rsidR="000051CF" w:rsidRPr="00041A10" w:rsidRDefault="000051CF" w:rsidP="0000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00C" w:rsidRPr="00041A10" w:rsidTr="003D216F">
        <w:trPr>
          <w:trHeight w:val="1513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00C" w:rsidRPr="00041A10" w:rsidRDefault="00BD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уличного освещения населенных пунктов АМО (с. </w:t>
            </w:r>
            <w:proofErr w:type="spellStart"/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Анучино-от</w:t>
            </w:r>
            <w:proofErr w:type="spellEnd"/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ул. Петровского и ул. 50 лет ВЛКСМ, с</w:t>
            </w:r>
            <w:proofErr w:type="gramStart"/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ражданка- ул. Луцкого, </w:t>
            </w:r>
            <w:proofErr w:type="spellStart"/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Кирова,Мира</w:t>
            </w:r>
            <w:proofErr w:type="spellEnd"/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Пухово- ул. Школьная, с. </w:t>
            </w:r>
            <w:proofErr w:type="spellStart"/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Новогордеевка</w:t>
            </w:r>
            <w:proofErr w:type="spellEnd"/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Партизанская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00C" w:rsidRDefault="00CD77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-15.11.2023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00C" w:rsidRDefault="0076700C" w:rsidP="00CD77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НМЦК 1656729,07 </w:t>
            </w:r>
            <w:proofErr w:type="gramStart"/>
            <w:r w:rsidR="00CD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</w:t>
            </w:r>
            <w:proofErr w:type="gramEnd"/>
          </w:p>
          <w:p w:rsidR="00CD774A" w:rsidRDefault="00CD774A" w:rsidP="00CD77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ЦМК 1366,5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00C" w:rsidRPr="00041A10" w:rsidRDefault="0076700C" w:rsidP="0076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Подрядчик: </w:t>
            </w:r>
            <w:r w:rsidR="00CD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 Н.И.</w:t>
            </w:r>
          </w:p>
          <w:p w:rsidR="0076700C" w:rsidRDefault="0076700C" w:rsidP="0076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№01206000022230000</w:t>
            </w:r>
            <w:r w:rsidR="00CD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4E1290" w:rsidRPr="004E1290" w:rsidRDefault="004E1290" w:rsidP="004E1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выполнены</w:t>
            </w:r>
          </w:p>
          <w:p w:rsidR="004E1290" w:rsidRPr="00041A10" w:rsidRDefault="004E1290" w:rsidP="0076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44C" w:rsidRPr="00041A10" w:rsidTr="003D216F">
        <w:tc>
          <w:tcPr>
            <w:tcW w:w="14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4C" w:rsidRPr="00041A10" w:rsidRDefault="00A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«БЕЗОПАСНЫЕ КАЧЕСТВЕННЫЕ ДОРОГИ»</w:t>
            </w:r>
          </w:p>
          <w:p w:rsidR="00A9344C" w:rsidRPr="00041A10" w:rsidRDefault="00A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«Дорожная деятельность в отношении автомобильных дорог местного значения на территории и </w:t>
            </w:r>
            <w:proofErr w:type="spellStart"/>
            <w:r w:rsidRPr="0004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Анучинского</w:t>
            </w:r>
            <w:proofErr w:type="spellEnd"/>
            <w:r w:rsidRPr="0004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 на 2020-2024 годы»</w:t>
            </w:r>
          </w:p>
        </w:tc>
      </w:tr>
      <w:tr w:rsidR="00A9344C" w:rsidRPr="00041A10" w:rsidTr="003D216F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4C" w:rsidRPr="00041A10" w:rsidRDefault="00BD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3159B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9344C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дорог (асфальтирование)</w:t>
            </w:r>
            <w:r w:rsidR="00C74FA9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9344C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Анучино</w:t>
            </w:r>
            <w:r w:rsidR="005B400A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Чапаева, Центральная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4C" w:rsidRPr="00041A10" w:rsidRDefault="00FF2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15.05.-31.07.2023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4C" w:rsidRPr="00041A10" w:rsidRDefault="00A93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НМЦК-</w:t>
            </w:r>
            <w:r w:rsidR="0089031C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6255,0</w:t>
            </w:r>
            <w:r w:rsidR="00B9164F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(м/б)</w:t>
            </w:r>
          </w:p>
          <w:p w:rsidR="00A9344C" w:rsidRPr="00041A10" w:rsidRDefault="00A934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r w:rsidR="002A34E8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 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0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4691,3 тыс.</w:t>
            </w:r>
            <w:r w:rsidR="0064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521" w:rsidRPr="00041A10" w:rsidRDefault="00FF2521" w:rsidP="00FF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Подрядчик: </w:t>
            </w:r>
            <w:r w:rsidR="006342C6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6342C6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Власкин</w:t>
            </w:r>
            <w:proofErr w:type="spellEnd"/>
            <w:r w:rsidR="006342C6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  <w:p w:rsidR="00A9344C" w:rsidRDefault="00FF2521" w:rsidP="00FF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№012060000222300001</w:t>
            </w:r>
            <w:r w:rsidR="003606B6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6342C6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7BE6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.05.2023</w:t>
            </w:r>
          </w:p>
          <w:p w:rsidR="0038707F" w:rsidRPr="0038707F" w:rsidRDefault="0038707F" w:rsidP="00FF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выполнены</w:t>
            </w:r>
          </w:p>
          <w:p w:rsidR="00A715E9" w:rsidRPr="00041A10" w:rsidRDefault="00A715E9" w:rsidP="00FF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195" w:rsidRPr="00041A10" w:rsidTr="003D216F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95" w:rsidRPr="00041A10" w:rsidRDefault="00BD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A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дорог </w:t>
            </w:r>
            <w:r w:rsidR="003A1195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(асфальтирование), с. Анучино, ул. </w:t>
            </w:r>
            <w:r w:rsidR="003A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и Гоголя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95" w:rsidRPr="00041A10" w:rsidRDefault="00B4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11.08.-</w:t>
            </w:r>
            <w:r w:rsidR="003A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15.09.2023</w:t>
            </w:r>
            <w:r w:rsidR="00D82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изменение срока сдачи до 30.09.2023 по погодным условиям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95" w:rsidRPr="00041A10" w:rsidRDefault="003A1195" w:rsidP="003A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16253,1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к\б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/б)</w:t>
            </w:r>
          </w:p>
          <w:p w:rsidR="003A1195" w:rsidRPr="00041A10" w:rsidRDefault="003A1195" w:rsidP="003A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МК -</w:t>
            </w:r>
            <w:r w:rsidR="0011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14709,0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 w:rsidR="0006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6FC" w:rsidRPr="00041A10" w:rsidRDefault="001176FC" w:rsidP="0011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Казарян</w:t>
            </w:r>
            <w:proofErr w:type="spellEnd"/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76FC" w:rsidRDefault="001176FC" w:rsidP="0011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№01206000022230000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4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BA7FAB" w:rsidRPr="00FF0A49" w:rsidRDefault="00FF0A49" w:rsidP="0011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0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выполнены</w:t>
            </w:r>
          </w:p>
          <w:p w:rsidR="003A1195" w:rsidRPr="00041A10" w:rsidRDefault="003A1195" w:rsidP="00FF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81" w:rsidRPr="00041A10" w:rsidTr="003D216F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681" w:rsidRDefault="00BD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Ремонт автомобильных дорог местного значения на территории АМО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Ильмаковка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Смольное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681" w:rsidRDefault="00BD5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03.07.-31.08.2023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681" w:rsidRDefault="00BD5681" w:rsidP="003A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ЦНМЦК- 3290,4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BD5681" w:rsidRPr="00041A10" w:rsidRDefault="00BD5681" w:rsidP="003A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МК- 2681, 75,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(м/б)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681" w:rsidRDefault="00BD5681" w:rsidP="0011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Микаелян</w:t>
            </w:r>
          </w:p>
          <w:p w:rsidR="00BD5681" w:rsidRDefault="00BD5681" w:rsidP="0011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№01206000022230000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от 03.07.2023</w:t>
            </w:r>
          </w:p>
          <w:p w:rsidR="008A397F" w:rsidRPr="008A397F" w:rsidRDefault="008A397F" w:rsidP="0011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завершены</w:t>
            </w:r>
          </w:p>
          <w:p w:rsidR="00BD5681" w:rsidRPr="00BD5681" w:rsidRDefault="00BD5681" w:rsidP="0011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700C" w:rsidRPr="00041A10" w:rsidTr="003D216F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00C" w:rsidRDefault="00BD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местного значения на территории АМО (с. </w:t>
            </w:r>
            <w:proofErr w:type="spellStart"/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Таёжка</w:t>
            </w:r>
            <w:proofErr w:type="spellEnd"/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Садовая, 2-ая Садовая, </w:t>
            </w:r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Ветеранов, Сахарова), с. </w:t>
            </w:r>
            <w:proofErr w:type="spellStart"/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Чернышевка</w:t>
            </w:r>
            <w:proofErr w:type="spellEnd"/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</w:t>
            </w:r>
            <w:proofErr w:type="spellStart"/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Поллевая</w:t>
            </w:r>
            <w:proofErr w:type="spellEnd"/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00C" w:rsidRDefault="00992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10.10.-</w:t>
            </w:r>
            <w:r w:rsidR="0076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00C" w:rsidRDefault="0076700C" w:rsidP="003A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НМЦК 6805918,8,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м/б</w:t>
            </w:r>
            <w:proofErr w:type="gramEnd"/>
          </w:p>
          <w:p w:rsidR="00992511" w:rsidRPr="00041A10" w:rsidRDefault="00992511" w:rsidP="003A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ЦМК- 4389,8 тыс. руб.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00C" w:rsidRDefault="0076700C" w:rsidP="0076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 №01206000022230000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76700C" w:rsidRPr="00041A10" w:rsidRDefault="0076700C" w:rsidP="0011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849" w:rsidRPr="00041A10" w:rsidTr="003D216F">
        <w:tc>
          <w:tcPr>
            <w:tcW w:w="14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49" w:rsidRPr="00041A10" w:rsidRDefault="005E2849" w:rsidP="005E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«Обеспечение качественными услугами жилищно-коммунального хозяйства на территории </w:t>
            </w:r>
            <w:proofErr w:type="spellStart"/>
            <w:r w:rsidRPr="0004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Анучинского</w:t>
            </w:r>
            <w:proofErr w:type="spellEnd"/>
            <w:r w:rsidRPr="0004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округа» на 2020-2024 годы</w:t>
            </w:r>
          </w:p>
        </w:tc>
      </w:tr>
      <w:tr w:rsidR="005E2849" w:rsidRPr="00041A10" w:rsidTr="00B65799">
        <w:trPr>
          <w:trHeight w:val="2799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49" w:rsidRPr="00041A10" w:rsidRDefault="00BD5681" w:rsidP="005E2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E2849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сетей водоотведения</w:t>
            </w:r>
            <w:r w:rsidR="00AD32BB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AD32BB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Тихоречное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49" w:rsidRPr="00041A10" w:rsidRDefault="00B369A7" w:rsidP="005E2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01.05.-31.10.2023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2" w:rsidRPr="00041A10" w:rsidRDefault="005E2849" w:rsidP="005E2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финансирование- </w:t>
            </w:r>
            <w:r w:rsidR="00E003E0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159B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9831,0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849" w:rsidRPr="00041A10" w:rsidRDefault="005E2849" w:rsidP="00693C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1EC2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МК-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13A5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23106451,20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49" w:rsidRPr="00041A10" w:rsidRDefault="00A83CD4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 </w:t>
            </w:r>
            <w:r w:rsidR="00901EC2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«Круг»</w:t>
            </w:r>
          </w:p>
          <w:p w:rsidR="00901EC2" w:rsidRPr="00041A10" w:rsidRDefault="00901EC2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№01206000022230000</w:t>
            </w:r>
            <w:r w:rsidR="00B43101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25B1D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13A5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3252A7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3F67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513A5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43101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13A5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041A10" w:rsidRPr="006A1639" w:rsidRDefault="00A715E9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="006A1639" w:rsidRPr="006A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выполнены</w:t>
            </w:r>
            <w:r w:rsidR="00951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95%</w:t>
            </w:r>
          </w:p>
          <w:p w:rsidR="0059633B" w:rsidRPr="00041A10" w:rsidRDefault="0059633B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4A" w:rsidRPr="00041A10" w:rsidTr="00B65799">
        <w:trPr>
          <w:trHeight w:val="2799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74A" w:rsidRPr="00041A10" w:rsidRDefault="00BD5681" w:rsidP="005E2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8674A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сетей водоотведения по ул. Лермонтова, с. </w:t>
            </w:r>
            <w:proofErr w:type="spellStart"/>
            <w:r w:rsidR="0008674A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Чернышевка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74A" w:rsidRPr="00041A10" w:rsidRDefault="00763F92" w:rsidP="005E2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19.06.-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31.10.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 2023 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74A" w:rsidRPr="00041A10" w:rsidRDefault="0008674A" w:rsidP="005E2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финансирование-7445628,</w:t>
            </w:r>
            <w:r w:rsidR="008A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</w:p>
          <w:p w:rsidR="0008674A" w:rsidRPr="00041A10" w:rsidRDefault="0008674A" w:rsidP="005E2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МК</w:t>
            </w:r>
            <w:r w:rsidR="008A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744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7445628,</w:t>
            </w:r>
            <w:r w:rsidR="008A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A5744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F92" w:rsidRPr="00041A10" w:rsidRDefault="00763F92" w:rsidP="0076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r w:rsidR="008A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="008A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ПримВодоканалНаладка</w:t>
            </w:r>
            <w:proofErr w:type="spellEnd"/>
            <w:r w:rsidR="008A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3F92" w:rsidRDefault="00763F92" w:rsidP="0076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№01206000022230000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25C2D" w:rsidRPr="00B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06.2023</w:t>
            </w:r>
          </w:p>
          <w:p w:rsidR="00825C2D" w:rsidRPr="00041A10" w:rsidRDefault="00825C2D" w:rsidP="0076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приступил к работе согласно графику</w:t>
            </w:r>
            <w:r w:rsidR="003A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выполнен </w:t>
            </w:r>
            <w:r w:rsidR="008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4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работ</w:t>
            </w:r>
          </w:p>
          <w:p w:rsidR="0008674A" w:rsidRPr="00041A10" w:rsidRDefault="0008674A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849" w:rsidRPr="00041A10" w:rsidTr="003D216F">
        <w:tc>
          <w:tcPr>
            <w:tcW w:w="14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849" w:rsidRPr="00041A10" w:rsidRDefault="005E2849" w:rsidP="005E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«КУЛЬТУРА» - «КУЛЬТУРНАЯ СРЕДА»</w:t>
            </w:r>
          </w:p>
          <w:p w:rsidR="005E2849" w:rsidRPr="00041A10" w:rsidRDefault="005E2849" w:rsidP="005E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«Сохранение и развитие культуры в </w:t>
            </w:r>
            <w:proofErr w:type="spellStart"/>
            <w:r w:rsidRPr="0004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Анучинском</w:t>
            </w:r>
            <w:proofErr w:type="spellEnd"/>
            <w:r w:rsidRPr="0004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 на 2020-2024 годы»</w:t>
            </w:r>
          </w:p>
        </w:tc>
      </w:tr>
      <w:tr w:rsidR="005E2849" w:rsidRPr="00041A10" w:rsidTr="003D216F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849" w:rsidRPr="00041A10" w:rsidRDefault="00BD5681" w:rsidP="005E2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2417018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E2849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сохранению объекта культурного наследия «Памятник партизанам, погибшим в 1922 г в боях с японо-американскими империалистами», с. Анучино</w:t>
            </w:r>
            <w:bookmarkEnd w:id="0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849" w:rsidRPr="00041A10" w:rsidRDefault="00C87D61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15.03.2023-25.10.2023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49" w:rsidRPr="00041A10" w:rsidRDefault="005E2849" w:rsidP="005E2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НМЦК-</w:t>
            </w:r>
            <w:r w:rsidR="008437C5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16903,45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849" w:rsidRPr="00041A10" w:rsidRDefault="005E2849" w:rsidP="00693C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r w:rsidR="002A34E8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7D61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15966,909 тыс.</w:t>
            </w:r>
            <w:r w:rsidR="0064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7D61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700E95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7D61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D61" w:rsidRPr="00041A10" w:rsidRDefault="00C87D61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ООО "Турмалин-Проект"</w:t>
            </w:r>
          </w:p>
          <w:p w:rsidR="00041A10" w:rsidRPr="007C3BB8" w:rsidRDefault="007C3BB8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выполнены</w:t>
            </w:r>
          </w:p>
        </w:tc>
      </w:tr>
      <w:tr w:rsidR="00B02D72" w:rsidRPr="00041A10" w:rsidTr="003D216F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D72" w:rsidRPr="00041A10" w:rsidRDefault="00BD5681" w:rsidP="005E2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="00B02D72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культурного наследия «Памятник партизанам, погибшим в 1922 г в боях с японо-американскими империалистами», с. Анучино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D72" w:rsidRPr="00041A10" w:rsidRDefault="00B02D72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01.09-16.10.2023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D72" w:rsidRDefault="00B02D72" w:rsidP="00B0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</w:t>
            </w:r>
          </w:p>
          <w:p w:rsidR="00B02D72" w:rsidRDefault="00B02D72" w:rsidP="00B0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МК-2442556,36 руб.</w:t>
            </w:r>
          </w:p>
          <w:p w:rsidR="00B02D72" w:rsidRPr="00041A10" w:rsidRDefault="00B02D72" w:rsidP="00B0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D72" w:rsidRDefault="00B02D72" w:rsidP="00B02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ООО «Юджин Групп»</w:t>
            </w:r>
          </w:p>
          <w:p w:rsidR="00B02D72" w:rsidRDefault="00B02D72" w:rsidP="00B02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МК 240060000123000003</w:t>
            </w:r>
          </w:p>
          <w:p w:rsidR="000051CF" w:rsidRPr="00FF0A49" w:rsidRDefault="00FF0A49" w:rsidP="00B02D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FF0A49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Работы выполнены</w:t>
            </w:r>
          </w:p>
          <w:p w:rsidR="00B02D72" w:rsidRPr="00041A10" w:rsidRDefault="00B02D72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849" w:rsidRPr="00041A10" w:rsidTr="003D216F">
        <w:tc>
          <w:tcPr>
            <w:tcW w:w="14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849" w:rsidRPr="00041A10" w:rsidRDefault="005E2849" w:rsidP="005E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«СПОРТ-НОРМА ЖИЗНИ»</w:t>
            </w:r>
          </w:p>
          <w:p w:rsidR="005E2849" w:rsidRPr="00041A10" w:rsidRDefault="005E2849" w:rsidP="005E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туризма в АМО» на 2020-2024 годы</w:t>
            </w:r>
          </w:p>
        </w:tc>
      </w:tr>
      <w:tr w:rsidR="005E2849" w:rsidRPr="00041A10" w:rsidTr="003D216F">
        <w:trPr>
          <w:trHeight w:val="846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849" w:rsidRPr="00041A10" w:rsidRDefault="005E2849" w:rsidP="00BD5681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24170838"/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  <w:bookmarkEnd w:id="1"/>
          <w:p w:rsidR="005E2849" w:rsidRPr="00041A10" w:rsidRDefault="005E2849" w:rsidP="005E2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849" w:rsidRDefault="007249EA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01.03.2023- 90 дней (коньки)</w:t>
            </w:r>
            <w:r w:rsidR="00B52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241A" w:rsidRPr="00041A10" w:rsidRDefault="00B5241A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20.04.2023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 дней (стеллажи)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64F" w:rsidRPr="00041A10" w:rsidRDefault="005E2849" w:rsidP="00B9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финансирование- </w:t>
            </w:r>
            <w:r w:rsidR="0098708A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572,5</w:t>
            </w:r>
            <w:r w:rsidR="00180ACB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9164F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и местный бюджеты)</w:t>
            </w:r>
          </w:p>
          <w:p w:rsidR="005E2849" w:rsidRPr="00041A10" w:rsidRDefault="005E2849" w:rsidP="005E2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849" w:rsidRPr="00041A10" w:rsidRDefault="005E2849" w:rsidP="005E2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7C" w:rsidRDefault="00515FC4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приобретено</w:t>
            </w:r>
            <w:r w:rsidR="00665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65DA1" w:rsidRPr="00515FC4" w:rsidRDefault="00665DA1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выполнена</w:t>
            </w:r>
          </w:p>
        </w:tc>
      </w:tr>
      <w:tr w:rsidR="00C16E5A" w:rsidRPr="00041A10" w:rsidTr="003D216F">
        <w:trPr>
          <w:trHeight w:val="846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E5A" w:rsidRPr="00041A10" w:rsidRDefault="00BD5681" w:rsidP="005E2849">
            <w:pPr>
              <w:pStyle w:val="a3"/>
              <w:spacing w:before="100" w:beforeAutospacing="1" w:after="100" w:afterAutospacing="1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D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ангара</w:t>
            </w:r>
            <w:r w:rsidR="00C16E5A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спортивного инвентаря МБОУ школа с. Анучино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E5A" w:rsidRPr="00041A10" w:rsidRDefault="001E387D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28.06.-30.09.2023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E5A" w:rsidRDefault="00CE67CE" w:rsidP="00B9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  <w:r w:rsidR="00C16E5A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2A34E8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(м/б)</w:t>
            </w:r>
            <w:r w:rsidR="007D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НМЦК</w:t>
            </w:r>
          </w:p>
          <w:p w:rsidR="007D6898" w:rsidRPr="00041A10" w:rsidRDefault="007D6898" w:rsidP="00B9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МК- 1910,72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98" w:rsidRDefault="007D6898" w:rsidP="005E2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Подрядчик </w:t>
            </w:r>
            <w:r w:rsidR="001E387D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ООО «Юджин Групп»</w:t>
            </w:r>
          </w:p>
          <w:p w:rsidR="00C16E5A" w:rsidRDefault="007D6898" w:rsidP="005E2849">
            <w:pPr>
              <w:spacing w:after="0" w:line="240" w:lineRule="auto"/>
              <w:rPr>
                <w:rStyle w:val="es-el-code-term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7D6898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МК № </w:t>
            </w:r>
            <w:r w:rsidRPr="007D6898">
              <w:rPr>
                <w:rStyle w:val="es-el-code-term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0120600002223000022</w:t>
            </w:r>
            <w:r>
              <w:rPr>
                <w:rStyle w:val="es-el-code-term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от </w:t>
            </w:r>
            <w:r w:rsidR="001E387D">
              <w:rPr>
                <w:rStyle w:val="es-el-code-term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26.</w:t>
            </w:r>
            <w:r>
              <w:rPr>
                <w:rStyle w:val="es-el-code-term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06.2023</w:t>
            </w:r>
          </w:p>
          <w:p w:rsidR="002014AD" w:rsidRPr="000051CF" w:rsidRDefault="002014AD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Style w:val="es-el-code-term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051CF">
              <w:rPr>
                <w:rStyle w:val="es-el-code-term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Работы </w:t>
            </w:r>
            <w:r w:rsidR="000051CF" w:rsidRPr="000051CF">
              <w:rPr>
                <w:rStyle w:val="es-el-code-term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выполнены</w:t>
            </w:r>
          </w:p>
        </w:tc>
      </w:tr>
      <w:tr w:rsidR="005E2849" w:rsidRPr="00041A10" w:rsidTr="003D216F">
        <w:tc>
          <w:tcPr>
            <w:tcW w:w="14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849" w:rsidRPr="00041A10" w:rsidRDefault="005E2849" w:rsidP="005E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АМО» на 2020-2024 годы</w:t>
            </w:r>
          </w:p>
        </w:tc>
      </w:tr>
      <w:tr w:rsidR="005E2849" w:rsidRPr="00041A10" w:rsidTr="003D216F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849" w:rsidRPr="00041A10" w:rsidRDefault="00BD5681" w:rsidP="005E2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E2849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кабинетов МБОУ школы с. </w:t>
            </w:r>
            <w:proofErr w:type="spellStart"/>
            <w:r w:rsidR="005E2849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Чернышевка</w:t>
            </w:r>
            <w:proofErr w:type="spellEnd"/>
            <w:r w:rsidR="005E2849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«ТОЧКА РОСТА»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849" w:rsidRPr="00041A10" w:rsidRDefault="007249EA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13.03.2023-</w:t>
            </w:r>
            <w:r w:rsidR="00B75224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75224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849" w:rsidRPr="00041A10" w:rsidRDefault="005E2849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финансирование на работы-1500,00 </w:t>
            </w:r>
            <w:r w:rsidR="00B9164F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(м/б)</w:t>
            </w:r>
            <w:r w:rsidR="00A83CD4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3CD4" w:rsidRPr="00041A10" w:rsidRDefault="00A83CD4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r w:rsidR="0069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-1183,3 5 тыс. руб</w:t>
            </w:r>
            <w:r w:rsidR="00700E95"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1D1" w:rsidRDefault="00B7608D" w:rsidP="0093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 ИП </w:t>
            </w:r>
            <w:proofErr w:type="spellStart"/>
            <w:r w:rsidR="00BD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Мазильников</w:t>
            </w:r>
            <w:proofErr w:type="spellEnd"/>
          </w:p>
          <w:p w:rsidR="00BD11D1" w:rsidRDefault="00BD11D1" w:rsidP="00BD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06/03/23 от 06.03.2023</w:t>
            </w:r>
          </w:p>
          <w:p w:rsidR="00BD11D1" w:rsidRDefault="00BD11D1" w:rsidP="0093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07/03/23 от 07.03.2023</w:t>
            </w:r>
          </w:p>
          <w:p w:rsidR="00FC6236" w:rsidRPr="00041A10" w:rsidRDefault="00936838" w:rsidP="00936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</w:t>
            </w:r>
            <w:r w:rsidR="00495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04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</w:t>
            </w:r>
            <w:r w:rsidR="00495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252CF4" w:rsidRPr="00041A10" w:rsidTr="003D216F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CF4" w:rsidRPr="00041A10" w:rsidRDefault="00BD5681" w:rsidP="005E2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5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Капремонт кровли ДЮСШ с. Анучино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CF4" w:rsidRDefault="00252CF4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17.07.-31.08.2023</w:t>
            </w:r>
          </w:p>
          <w:p w:rsidR="00D82D88" w:rsidRDefault="00D82D88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 срок сдачи объекта 08.09.2023 по погодным условиям</w:t>
            </w:r>
          </w:p>
          <w:p w:rsidR="00D82D88" w:rsidRPr="00041A10" w:rsidRDefault="00D82D88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CF4" w:rsidRPr="00041A10" w:rsidRDefault="00252CF4" w:rsidP="005E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МК-1432,30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="0086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(м/б)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CF4" w:rsidRDefault="00252CF4" w:rsidP="0093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«ПРСК» (Субподрядчик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2014AD" w:rsidRPr="000051CF" w:rsidRDefault="002014AD" w:rsidP="00936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="00B406BD" w:rsidRPr="00005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выполнены </w:t>
            </w:r>
          </w:p>
        </w:tc>
      </w:tr>
    </w:tbl>
    <w:p w:rsidR="00A9344C" w:rsidRDefault="00A9344C" w:rsidP="00A9344C">
      <w:pPr>
        <w:ind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643A1E" w:rsidRDefault="00643A1E" w:rsidP="00A9344C">
      <w:pPr>
        <w:ind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643A1E" w:rsidRPr="00041A10" w:rsidRDefault="00643A1E" w:rsidP="00A9344C">
      <w:pPr>
        <w:ind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A9344C" w:rsidRDefault="00B9164F" w:rsidP="00A9344C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6"/>
          <w:szCs w:val="26"/>
        </w:rPr>
      </w:pPr>
      <w:r w:rsidRPr="003D216F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sectPr w:rsidR="00A9344C" w:rsidSect="003D216F">
      <w:pgSz w:w="16838" w:h="11906" w:orient="landscape"/>
      <w:pgMar w:top="624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892"/>
    <w:multiLevelType w:val="hybridMultilevel"/>
    <w:tmpl w:val="983C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2D07"/>
    <w:multiLevelType w:val="hybridMultilevel"/>
    <w:tmpl w:val="1396E9C0"/>
    <w:lvl w:ilvl="0" w:tplc="F08A65F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>
    <w:nsid w:val="25393611"/>
    <w:multiLevelType w:val="hybridMultilevel"/>
    <w:tmpl w:val="37F05254"/>
    <w:lvl w:ilvl="0" w:tplc="AD1A527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10E7A"/>
    <w:multiLevelType w:val="hybridMultilevel"/>
    <w:tmpl w:val="0F8828A0"/>
    <w:lvl w:ilvl="0" w:tplc="132A749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44C"/>
    <w:rsid w:val="00000E7A"/>
    <w:rsid w:val="000051CF"/>
    <w:rsid w:val="00014A60"/>
    <w:rsid w:val="0003751B"/>
    <w:rsid w:val="00041A10"/>
    <w:rsid w:val="00065316"/>
    <w:rsid w:val="0008674A"/>
    <w:rsid w:val="000908B5"/>
    <w:rsid w:val="000B11E3"/>
    <w:rsid w:val="00112A89"/>
    <w:rsid w:val="001176FC"/>
    <w:rsid w:val="00124A3F"/>
    <w:rsid w:val="00141B49"/>
    <w:rsid w:val="001544D7"/>
    <w:rsid w:val="00180ACB"/>
    <w:rsid w:val="001C7C9D"/>
    <w:rsid w:val="001D6528"/>
    <w:rsid w:val="001E11ED"/>
    <w:rsid w:val="001E387D"/>
    <w:rsid w:val="002014AD"/>
    <w:rsid w:val="0020417A"/>
    <w:rsid w:val="002334CC"/>
    <w:rsid w:val="00252CF4"/>
    <w:rsid w:val="002A34E8"/>
    <w:rsid w:val="002A73A6"/>
    <w:rsid w:val="002B1A3E"/>
    <w:rsid w:val="002D05E9"/>
    <w:rsid w:val="002E43DE"/>
    <w:rsid w:val="002E4549"/>
    <w:rsid w:val="002F05BC"/>
    <w:rsid w:val="00313D92"/>
    <w:rsid w:val="003252A7"/>
    <w:rsid w:val="003606B6"/>
    <w:rsid w:val="003709F3"/>
    <w:rsid w:val="0038707F"/>
    <w:rsid w:val="003A1195"/>
    <w:rsid w:val="003B297B"/>
    <w:rsid w:val="003D216F"/>
    <w:rsid w:val="00495AC6"/>
    <w:rsid w:val="004B0080"/>
    <w:rsid w:val="004C46BA"/>
    <w:rsid w:val="004E1290"/>
    <w:rsid w:val="004F3DB0"/>
    <w:rsid w:val="00503CDC"/>
    <w:rsid w:val="00515FC4"/>
    <w:rsid w:val="0053159B"/>
    <w:rsid w:val="0055407C"/>
    <w:rsid w:val="005556A8"/>
    <w:rsid w:val="005715F2"/>
    <w:rsid w:val="00576573"/>
    <w:rsid w:val="005806BD"/>
    <w:rsid w:val="0059633B"/>
    <w:rsid w:val="005B400A"/>
    <w:rsid w:val="005E2849"/>
    <w:rsid w:val="005F1EFD"/>
    <w:rsid w:val="00600ECA"/>
    <w:rsid w:val="00615E02"/>
    <w:rsid w:val="00633681"/>
    <w:rsid w:val="006342C6"/>
    <w:rsid w:val="00643A1E"/>
    <w:rsid w:val="00650847"/>
    <w:rsid w:val="00655D0E"/>
    <w:rsid w:val="00665DA1"/>
    <w:rsid w:val="00666F23"/>
    <w:rsid w:val="00686CCF"/>
    <w:rsid w:val="00693C10"/>
    <w:rsid w:val="006A1639"/>
    <w:rsid w:val="006B66F1"/>
    <w:rsid w:val="006C7A77"/>
    <w:rsid w:val="006F3D35"/>
    <w:rsid w:val="00700E95"/>
    <w:rsid w:val="00707994"/>
    <w:rsid w:val="00711312"/>
    <w:rsid w:val="00715466"/>
    <w:rsid w:val="007249EA"/>
    <w:rsid w:val="00727DB9"/>
    <w:rsid w:val="00737F9D"/>
    <w:rsid w:val="00740D25"/>
    <w:rsid w:val="00742234"/>
    <w:rsid w:val="00752B44"/>
    <w:rsid w:val="00754A20"/>
    <w:rsid w:val="00763F92"/>
    <w:rsid w:val="00765223"/>
    <w:rsid w:val="0076700C"/>
    <w:rsid w:val="0077414F"/>
    <w:rsid w:val="00791A03"/>
    <w:rsid w:val="007A71FA"/>
    <w:rsid w:val="007B075E"/>
    <w:rsid w:val="007C3BB8"/>
    <w:rsid w:val="007C6A40"/>
    <w:rsid w:val="007D55A2"/>
    <w:rsid w:val="007D6898"/>
    <w:rsid w:val="00825C2D"/>
    <w:rsid w:val="00836908"/>
    <w:rsid w:val="008437C5"/>
    <w:rsid w:val="00862C3B"/>
    <w:rsid w:val="0086401B"/>
    <w:rsid w:val="0089031C"/>
    <w:rsid w:val="00897333"/>
    <w:rsid w:val="008A397F"/>
    <w:rsid w:val="008A5744"/>
    <w:rsid w:val="008B05C9"/>
    <w:rsid w:val="008D1242"/>
    <w:rsid w:val="00901EC2"/>
    <w:rsid w:val="00902EBD"/>
    <w:rsid w:val="00936838"/>
    <w:rsid w:val="0093721F"/>
    <w:rsid w:val="009513A5"/>
    <w:rsid w:val="00951641"/>
    <w:rsid w:val="0096669E"/>
    <w:rsid w:val="009771E5"/>
    <w:rsid w:val="0098708A"/>
    <w:rsid w:val="00992511"/>
    <w:rsid w:val="009B7764"/>
    <w:rsid w:val="009F2236"/>
    <w:rsid w:val="009F351F"/>
    <w:rsid w:val="00A110A2"/>
    <w:rsid w:val="00A17140"/>
    <w:rsid w:val="00A36650"/>
    <w:rsid w:val="00A640CC"/>
    <w:rsid w:val="00A715E9"/>
    <w:rsid w:val="00A83CD4"/>
    <w:rsid w:val="00A86274"/>
    <w:rsid w:val="00A87BE6"/>
    <w:rsid w:val="00A9344C"/>
    <w:rsid w:val="00AA116A"/>
    <w:rsid w:val="00AC04E9"/>
    <w:rsid w:val="00AD32BB"/>
    <w:rsid w:val="00B02D72"/>
    <w:rsid w:val="00B178CC"/>
    <w:rsid w:val="00B315D5"/>
    <w:rsid w:val="00B34318"/>
    <w:rsid w:val="00B369A7"/>
    <w:rsid w:val="00B40402"/>
    <w:rsid w:val="00B406BD"/>
    <w:rsid w:val="00B43101"/>
    <w:rsid w:val="00B5241A"/>
    <w:rsid w:val="00B57DB3"/>
    <w:rsid w:val="00B64D91"/>
    <w:rsid w:val="00B65799"/>
    <w:rsid w:val="00B75224"/>
    <w:rsid w:val="00B7608D"/>
    <w:rsid w:val="00B80FC4"/>
    <w:rsid w:val="00B9164F"/>
    <w:rsid w:val="00BA6DB0"/>
    <w:rsid w:val="00BA7FAB"/>
    <w:rsid w:val="00BD11D1"/>
    <w:rsid w:val="00BD5681"/>
    <w:rsid w:val="00BE5D78"/>
    <w:rsid w:val="00C074D7"/>
    <w:rsid w:val="00C16E5A"/>
    <w:rsid w:val="00C218EF"/>
    <w:rsid w:val="00C266A4"/>
    <w:rsid w:val="00C305AE"/>
    <w:rsid w:val="00C466B5"/>
    <w:rsid w:val="00C73936"/>
    <w:rsid w:val="00C74FA9"/>
    <w:rsid w:val="00C87D61"/>
    <w:rsid w:val="00CD774A"/>
    <w:rsid w:val="00CE67CE"/>
    <w:rsid w:val="00CF0DB8"/>
    <w:rsid w:val="00D0172F"/>
    <w:rsid w:val="00D02DCD"/>
    <w:rsid w:val="00D040D1"/>
    <w:rsid w:val="00D25B1D"/>
    <w:rsid w:val="00D579D7"/>
    <w:rsid w:val="00D60F81"/>
    <w:rsid w:val="00D6298A"/>
    <w:rsid w:val="00D73F67"/>
    <w:rsid w:val="00D82D88"/>
    <w:rsid w:val="00DC070B"/>
    <w:rsid w:val="00DF3A2C"/>
    <w:rsid w:val="00E003E0"/>
    <w:rsid w:val="00E041FF"/>
    <w:rsid w:val="00E16C4C"/>
    <w:rsid w:val="00E302F2"/>
    <w:rsid w:val="00E47E4B"/>
    <w:rsid w:val="00E5183C"/>
    <w:rsid w:val="00E63C4B"/>
    <w:rsid w:val="00EC3271"/>
    <w:rsid w:val="00ED3045"/>
    <w:rsid w:val="00ED702C"/>
    <w:rsid w:val="00F0350E"/>
    <w:rsid w:val="00F11776"/>
    <w:rsid w:val="00F13E26"/>
    <w:rsid w:val="00F756C4"/>
    <w:rsid w:val="00F82DFF"/>
    <w:rsid w:val="00FA5D95"/>
    <w:rsid w:val="00FC3187"/>
    <w:rsid w:val="00FC6236"/>
    <w:rsid w:val="00FE71EF"/>
    <w:rsid w:val="00FF0A49"/>
    <w:rsid w:val="00FF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4C"/>
    <w:pPr>
      <w:ind w:left="720"/>
      <w:contextualSpacing/>
    </w:pPr>
  </w:style>
  <w:style w:type="character" w:customStyle="1" w:styleId="es-el-code-term">
    <w:name w:val="es-el-code-term"/>
    <w:basedOn w:val="a0"/>
    <w:rsid w:val="007D6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A71D1-3C78-4970-9690-F172BAE9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ОБЪЕКТЫ,</vt:lpstr>
      <vt:lpstr>        ВОЗВОДИМЫЕ на территории Анучинского МО</vt:lpstr>
      <vt:lpstr>        17.10.2023 год</vt:lpstr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Скорикова</dc:creator>
  <cp:lastModifiedBy>Элина</cp:lastModifiedBy>
  <cp:revision>2</cp:revision>
  <cp:lastPrinted>2023-03-29T02:12:00Z</cp:lastPrinted>
  <dcterms:created xsi:type="dcterms:W3CDTF">2023-10-30T02:45:00Z</dcterms:created>
  <dcterms:modified xsi:type="dcterms:W3CDTF">2023-10-30T02:45:00Z</dcterms:modified>
</cp:coreProperties>
</file>