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53" w:rsidRPr="0043182A" w:rsidRDefault="00DB6453" w:rsidP="002436DE">
      <w:pPr>
        <w:shd w:val="clear" w:color="auto" w:fill="FFFFFF"/>
        <w:jc w:val="right"/>
        <w:rPr>
          <w:b/>
          <w:sz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_02_2" style="position:absolute;left:0;text-align:left;margin-left:213pt;margin-top:0;width:50.25pt;height:1in;z-index:251658240;visibility:visible;mso-position-vertical:top">
            <v:imagedata r:id="rId5" o:title=""/>
            <w10:wrap type="square"/>
          </v:shape>
        </w:pict>
      </w:r>
      <w:r>
        <w:rPr>
          <w:b/>
          <w:sz w:val="18"/>
        </w:rPr>
        <w:t xml:space="preserve">     </w:t>
      </w:r>
      <w:r w:rsidRPr="0043182A">
        <w:rPr>
          <w:sz w:val="18"/>
        </w:rPr>
        <w:br w:type="textWrapping" w:clear="all"/>
      </w:r>
    </w:p>
    <w:p w:rsidR="00DB6453" w:rsidRPr="0043182A" w:rsidRDefault="00DB6453" w:rsidP="002436DE">
      <w:pPr>
        <w:shd w:val="clear" w:color="auto" w:fill="FFFFFF"/>
        <w:spacing w:before="227"/>
        <w:jc w:val="center"/>
        <w:rPr>
          <w:b/>
          <w:spacing w:val="20"/>
          <w:sz w:val="32"/>
        </w:rPr>
      </w:pPr>
      <w:r w:rsidRPr="0043182A">
        <w:rPr>
          <w:b/>
          <w:spacing w:val="20"/>
          <w:sz w:val="32"/>
        </w:rPr>
        <w:t>АДМИНИСТРАЦИЯ</w:t>
      </w:r>
    </w:p>
    <w:p w:rsidR="00DB6453" w:rsidRPr="0043182A" w:rsidRDefault="00DB6453" w:rsidP="002436DE">
      <w:pPr>
        <w:keepNext/>
        <w:jc w:val="center"/>
        <w:outlineLvl w:val="0"/>
        <w:rPr>
          <w:b/>
          <w:bCs/>
          <w:sz w:val="32"/>
          <w:szCs w:val="20"/>
        </w:rPr>
      </w:pPr>
      <w:r w:rsidRPr="0043182A">
        <w:rPr>
          <w:b/>
          <w:bCs/>
          <w:sz w:val="40"/>
          <w:szCs w:val="20"/>
        </w:rPr>
        <w:t xml:space="preserve"> </w:t>
      </w:r>
      <w:r w:rsidRPr="0043182A">
        <w:rPr>
          <w:b/>
          <w:bCs/>
          <w:sz w:val="32"/>
          <w:szCs w:val="20"/>
        </w:rPr>
        <w:t>АНУЧИНСКОГО МУНИЦИПАЛЬНОГО РАЙОНА</w:t>
      </w:r>
      <w:bookmarkStart w:id="0" w:name="_GoBack"/>
      <w:bookmarkEnd w:id="0"/>
    </w:p>
    <w:p w:rsidR="00DB6453" w:rsidRPr="0043182A" w:rsidRDefault="00DB6453" w:rsidP="002436DE">
      <w:pPr>
        <w:keepNext/>
        <w:shd w:val="clear" w:color="auto" w:fill="FFFFFF"/>
        <w:jc w:val="center"/>
        <w:outlineLvl w:val="1"/>
        <w:rPr>
          <w:b/>
          <w:bCs/>
          <w:sz w:val="28"/>
        </w:rPr>
      </w:pPr>
    </w:p>
    <w:p w:rsidR="00DB6453" w:rsidRPr="0043182A" w:rsidRDefault="00DB6453" w:rsidP="002436DE">
      <w:pPr>
        <w:keepNext/>
        <w:shd w:val="clear" w:color="auto" w:fill="FFFFFF"/>
        <w:jc w:val="center"/>
        <w:outlineLvl w:val="1"/>
        <w:rPr>
          <w:b/>
          <w:bCs/>
          <w:sz w:val="28"/>
        </w:rPr>
      </w:pPr>
      <w:r w:rsidRPr="0043182A">
        <w:rPr>
          <w:b/>
          <w:bCs/>
          <w:sz w:val="28"/>
        </w:rPr>
        <w:t>П О С Т А Н О В Л Е Н И Е</w:t>
      </w:r>
    </w:p>
    <w:p w:rsidR="00DB6453" w:rsidRPr="0043182A" w:rsidRDefault="00DB6453" w:rsidP="002436DE">
      <w:pPr>
        <w:keepNext/>
        <w:shd w:val="clear" w:color="auto" w:fill="FFFFFF"/>
        <w:jc w:val="center"/>
        <w:outlineLvl w:val="1"/>
        <w:rPr>
          <w:b/>
        </w:rPr>
      </w:pPr>
    </w:p>
    <w:p w:rsidR="00DB6453" w:rsidRPr="0043182A" w:rsidRDefault="00DB6453" w:rsidP="001621E7">
      <w:pPr>
        <w:jc w:val="center"/>
        <w:rPr>
          <w:sz w:val="28"/>
          <w:szCs w:val="28"/>
        </w:rPr>
      </w:pPr>
    </w:p>
    <w:p w:rsidR="00DB6453" w:rsidRDefault="00DB6453" w:rsidP="00D54C4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11 .11.</w:t>
      </w:r>
      <w:r w:rsidRPr="0043182A">
        <w:rPr>
          <w:sz w:val="28"/>
          <w:szCs w:val="28"/>
        </w:rPr>
        <w:t xml:space="preserve">2015 г.   </w:t>
      </w:r>
      <w:r>
        <w:rPr>
          <w:sz w:val="28"/>
          <w:szCs w:val="28"/>
        </w:rPr>
        <w:t xml:space="preserve">              </w:t>
      </w:r>
      <w:r w:rsidRPr="0043182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43182A">
        <w:rPr>
          <w:sz w:val="28"/>
          <w:szCs w:val="28"/>
        </w:rPr>
        <w:t xml:space="preserve">с.Анучино       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>№ 369</w:t>
      </w:r>
    </w:p>
    <w:p w:rsidR="00DB6453" w:rsidRPr="0043182A" w:rsidRDefault="00DB6453" w:rsidP="003C3165">
      <w:pPr>
        <w:rPr>
          <w:sz w:val="28"/>
          <w:szCs w:val="28"/>
          <w:u w:val="single"/>
        </w:rPr>
      </w:pPr>
    </w:p>
    <w:p w:rsidR="00DB6453" w:rsidRPr="0043182A" w:rsidRDefault="00DB6453" w:rsidP="003C3165">
      <w:pPr>
        <w:rPr>
          <w:sz w:val="28"/>
          <w:szCs w:val="28"/>
        </w:rPr>
      </w:pPr>
    </w:p>
    <w:p w:rsidR="00DB6453" w:rsidRDefault="00DB6453" w:rsidP="00E33F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017CE">
        <w:rPr>
          <w:b/>
          <w:sz w:val="28"/>
          <w:szCs w:val="28"/>
        </w:rPr>
        <w:t xml:space="preserve"> внесении изменений в муниципальную программу </w:t>
      </w:r>
    </w:p>
    <w:p w:rsidR="00DB6453" w:rsidRDefault="00DB6453" w:rsidP="00E33F7A">
      <w:pPr>
        <w:jc w:val="center"/>
        <w:rPr>
          <w:b/>
          <w:sz w:val="28"/>
          <w:szCs w:val="28"/>
        </w:rPr>
      </w:pPr>
      <w:r w:rsidRPr="000017CE">
        <w:rPr>
          <w:b/>
          <w:sz w:val="28"/>
          <w:szCs w:val="28"/>
        </w:rPr>
        <w:t>«Комплексного развития систем коммунальной инфраструктуры Анучинского муниципал</w:t>
      </w:r>
      <w:r>
        <w:rPr>
          <w:b/>
          <w:sz w:val="28"/>
          <w:szCs w:val="28"/>
        </w:rPr>
        <w:t>ьного района» на 2015-2019 годы</w:t>
      </w:r>
      <w:r w:rsidRPr="000017CE">
        <w:rPr>
          <w:b/>
          <w:sz w:val="28"/>
          <w:szCs w:val="28"/>
        </w:rPr>
        <w:t xml:space="preserve">, </w:t>
      </w:r>
    </w:p>
    <w:p w:rsidR="00DB6453" w:rsidRDefault="00DB6453" w:rsidP="00E33F7A">
      <w:pPr>
        <w:jc w:val="center"/>
        <w:rPr>
          <w:b/>
          <w:sz w:val="28"/>
          <w:szCs w:val="28"/>
        </w:rPr>
      </w:pPr>
      <w:r w:rsidRPr="000017CE">
        <w:rPr>
          <w:b/>
          <w:sz w:val="28"/>
          <w:szCs w:val="28"/>
        </w:rPr>
        <w:t xml:space="preserve">утвержденную постановлением администрации </w:t>
      </w:r>
    </w:p>
    <w:p w:rsidR="00DB6453" w:rsidRDefault="00DB6453" w:rsidP="00E33F7A">
      <w:pPr>
        <w:jc w:val="center"/>
        <w:rPr>
          <w:b/>
          <w:sz w:val="28"/>
          <w:szCs w:val="28"/>
        </w:rPr>
      </w:pPr>
      <w:r w:rsidRPr="000017CE">
        <w:rPr>
          <w:b/>
          <w:sz w:val="28"/>
          <w:szCs w:val="28"/>
        </w:rPr>
        <w:t>Анучинского муниципального</w:t>
      </w:r>
      <w:r>
        <w:rPr>
          <w:b/>
          <w:sz w:val="28"/>
          <w:szCs w:val="28"/>
        </w:rPr>
        <w:t xml:space="preserve"> </w:t>
      </w:r>
      <w:r w:rsidRPr="000017CE">
        <w:rPr>
          <w:b/>
          <w:sz w:val="28"/>
          <w:szCs w:val="28"/>
        </w:rPr>
        <w:t>района от 25.09.2014 г. № 474»</w:t>
      </w:r>
    </w:p>
    <w:p w:rsidR="00DB6453" w:rsidRDefault="00DB6453" w:rsidP="00D055FB">
      <w:pPr>
        <w:spacing w:line="360" w:lineRule="auto"/>
        <w:jc w:val="center"/>
        <w:rPr>
          <w:b/>
          <w:sz w:val="28"/>
          <w:szCs w:val="28"/>
        </w:rPr>
      </w:pPr>
    </w:p>
    <w:p w:rsidR="00DB6453" w:rsidRDefault="00DB6453" w:rsidP="00D055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Руководствуясь подпунктом «д», пункта 6.2 раздела 6 Положения «О порядке разработки, реализации и оценки эффективности муниципальных программ и ведомственных целевых программ Анучинского муниципального района» утвержденного постановлением администрации Анучинского муниципального района от 02.06.2014 № 295, администрация Анучинского муниципального района</w:t>
      </w:r>
    </w:p>
    <w:p w:rsidR="00DB6453" w:rsidRPr="009404AB" w:rsidRDefault="00DB6453" w:rsidP="00D055FB">
      <w:pPr>
        <w:spacing w:before="240" w:after="240" w:line="360" w:lineRule="auto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B6453" w:rsidRPr="00D54C4F" w:rsidRDefault="00DB6453" w:rsidP="0064105C">
      <w:pPr>
        <w:pStyle w:val="ListParagraph"/>
        <w:numPr>
          <w:ilvl w:val="0"/>
          <w:numId w:val="10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D54C4F">
        <w:rPr>
          <w:sz w:val="28"/>
          <w:szCs w:val="28"/>
        </w:rPr>
        <w:t xml:space="preserve">Внести изменения в паспорт муниципальной программы «Комплексного развития систем коммунальной инфраструктуры Анучинского муниципального района» на 2015-2019 годы </w:t>
      </w:r>
      <w:r>
        <w:rPr>
          <w:sz w:val="28"/>
          <w:szCs w:val="28"/>
        </w:rPr>
        <w:t>:</w:t>
      </w:r>
    </w:p>
    <w:p w:rsidR="00DB6453" w:rsidRPr="00D54C4F" w:rsidRDefault="00DB6453" w:rsidP="000F381D">
      <w:pPr>
        <w:pStyle w:val="NormalWeb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54C4F">
        <w:rPr>
          <w:color w:val="000000"/>
          <w:sz w:val="28"/>
          <w:szCs w:val="28"/>
        </w:rPr>
        <w:t xml:space="preserve">    1.2. Раздел «Ресурсное обеспечение» читать в следующей редакции:</w:t>
      </w:r>
    </w:p>
    <w:p w:rsidR="00DB6453" w:rsidRPr="00D54C4F" w:rsidRDefault="00DB6453" w:rsidP="000F381D">
      <w:pPr>
        <w:pStyle w:val="NormalWeb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54C4F">
        <w:rPr>
          <w:color w:val="000000"/>
          <w:sz w:val="28"/>
          <w:szCs w:val="28"/>
        </w:rPr>
        <w:t>Всего средств: 10</w:t>
      </w:r>
      <w:r>
        <w:rPr>
          <w:color w:val="000000"/>
          <w:sz w:val="28"/>
          <w:szCs w:val="28"/>
        </w:rPr>
        <w:t>9</w:t>
      </w:r>
      <w:r w:rsidRPr="00D54C4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321</w:t>
      </w:r>
      <w:r w:rsidRPr="00D54C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Pr="00D54C4F">
        <w:rPr>
          <w:color w:val="000000"/>
          <w:sz w:val="28"/>
          <w:szCs w:val="28"/>
        </w:rPr>
        <w:t>23,48  руб., в том числе</w:t>
      </w:r>
    </w:p>
    <w:p w:rsidR="00DB6453" w:rsidRPr="00D54C4F" w:rsidRDefault="00DB6453" w:rsidP="000F381D">
      <w:pPr>
        <w:pStyle w:val="NormalWeb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54C4F">
        <w:rPr>
          <w:color w:val="000000"/>
          <w:sz w:val="28"/>
          <w:szCs w:val="28"/>
        </w:rPr>
        <w:t>Краевой бюджет- 14 740 000,00 руб.</w:t>
      </w:r>
    </w:p>
    <w:p w:rsidR="00DB6453" w:rsidRPr="00D54C4F" w:rsidRDefault="00DB6453" w:rsidP="000F381D">
      <w:pPr>
        <w:pStyle w:val="NormalWeb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54C4F">
        <w:rPr>
          <w:color w:val="000000"/>
          <w:sz w:val="28"/>
          <w:szCs w:val="28"/>
        </w:rPr>
        <w:t>Местный бюджет – 9</w:t>
      </w:r>
      <w:r>
        <w:rPr>
          <w:color w:val="000000"/>
          <w:sz w:val="28"/>
          <w:szCs w:val="28"/>
        </w:rPr>
        <w:t>4  581 223</w:t>
      </w:r>
      <w:r w:rsidRPr="00D54C4F">
        <w:rPr>
          <w:color w:val="000000"/>
          <w:sz w:val="28"/>
          <w:szCs w:val="28"/>
        </w:rPr>
        <w:t>,48  руб.</w:t>
      </w:r>
    </w:p>
    <w:p w:rsidR="00DB6453" w:rsidRPr="00D54C4F" w:rsidRDefault="00DB6453" w:rsidP="000F381D">
      <w:pPr>
        <w:pStyle w:val="NormalWeb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54C4F">
        <w:rPr>
          <w:color w:val="000000"/>
          <w:sz w:val="28"/>
          <w:szCs w:val="28"/>
        </w:rPr>
        <w:t>2015 год - 33 </w:t>
      </w:r>
      <w:r>
        <w:rPr>
          <w:color w:val="000000"/>
          <w:sz w:val="28"/>
          <w:szCs w:val="28"/>
        </w:rPr>
        <w:t>99</w:t>
      </w:r>
      <w:r w:rsidRPr="00D54C4F">
        <w:rPr>
          <w:color w:val="000000"/>
          <w:sz w:val="28"/>
          <w:szCs w:val="28"/>
        </w:rPr>
        <w:t xml:space="preserve">7 </w:t>
      </w:r>
      <w:r>
        <w:rPr>
          <w:color w:val="000000"/>
          <w:sz w:val="28"/>
          <w:szCs w:val="28"/>
        </w:rPr>
        <w:t>2</w:t>
      </w:r>
      <w:r w:rsidRPr="00D54C4F">
        <w:rPr>
          <w:color w:val="000000"/>
          <w:sz w:val="28"/>
          <w:szCs w:val="28"/>
        </w:rPr>
        <w:t>23,48 руб., в том числе:</w:t>
      </w:r>
    </w:p>
    <w:p w:rsidR="00DB6453" w:rsidRPr="00D54C4F" w:rsidRDefault="00DB6453" w:rsidP="000F381D">
      <w:pPr>
        <w:pStyle w:val="NormalWeb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54C4F">
        <w:rPr>
          <w:color w:val="000000"/>
          <w:sz w:val="28"/>
          <w:szCs w:val="28"/>
        </w:rPr>
        <w:t>Краевой бюджет - 14 740 000,00  руб.</w:t>
      </w:r>
    </w:p>
    <w:p w:rsidR="00DB6453" w:rsidRPr="00D54C4F" w:rsidRDefault="00DB6453" w:rsidP="000F381D">
      <w:pPr>
        <w:pStyle w:val="NormalWeb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54C4F">
        <w:rPr>
          <w:color w:val="000000"/>
          <w:sz w:val="28"/>
          <w:szCs w:val="28"/>
        </w:rPr>
        <w:t>Местный бюджет - 19 </w:t>
      </w:r>
      <w:r>
        <w:rPr>
          <w:color w:val="000000"/>
          <w:sz w:val="28"/>
          <w:szCs w:val="28"/>
        </w:rPr>
        <w:t>25</w:t>
      </w:r>
      <w:r w:rsidRPr="00D54C4F">
        <w:rPr>
          <w:color w:val="000000"/>
          <w:sz w:val="28"/>
          <w:szCs w:val="28"/>
        </w:rPr>
        <w:t xml:space="preserve">7 </w:t>
      </w:r>
      <w:r>
        <w:rPr>
          <w:color w:val="000000"/>
          <w:sz w:val="28"/>
          <w:szCs w:val="28"/>
        </w:rPr>
        <w:t>2</w:t>
      </w:r>
      <w:r w:rsidRPr="00D54C4F">
        <w:rPr>
          <w:color w:val="000000"/>
          <w:sz w:val="28"/>
          <w:szCs w:val="28"/>
        </w:rPr>
        <w:t>23,48 руб.</w:t>
      </w:r>
    </w:p>
    <w:p w:rsidR="00DB6453" w:rsidRPr="00D54C4F" w:rsidRDefault="00DB6453" w:rsidP="000F381D">
      <w:pPr>
        <w:pStyle w:val="NormalWeb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2016 год- местный бюджет –   19 927</w:t>
      </w:r>
      <w:r w:rsidRPr="00D54C4F">
        <w:rPr>
          <w:color w:val="000000"/>
          <w:sz w:val="28"/>
          <w:szCs w:val="28"/>
        </w:rPr>
        <w:t xml:space="preserve"> 000,00 руб.</w:t>
      </w:r>
    </w:p>
    <w:p w:rsidR="00DB6453" w:rsidRPr="00D54C4F" w:rsidRDefault="00DB6453" w:rsidP="000F381D">
      <w:pPr>
        <w:pStyle w:val="NormalWeb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54C4F">
        <w:rPr>
          <w:color w:val="000000"/>
          <w:sz w:val="28"/>
          <w:szCs w:val="28"/>
        </w:rPr>
        <w:t>2017 год – местный бюджет – 1</w:t>
      </w:r>
      <w:r>
        <w:rPr>
          <w:color w:val="000000"/>
          <w:sz w:val="28"/>
          <w:szCs w:val="28"/>
        </w:rPr>
        <w:t>9</w:t>
      </w:r>
      <w:r w:rsidRPr="00D54C4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413</w:t>
      </w:r>
      <w:r w:rsidRPr="00D54C4F">
        <w:rPr>
          <w:color w:val="000000"/>
          <w:sz w:val="28"/>
          <w:szCs w:val="28"/>
        </w:rPr>
        <w:t xml:space="preserve"> 000,00 руб.</w:t>
      </w:r>
    </w:p>
    <w:p w:rsidR="00DB6453" w:rsidRPr="00D54C4F" w:rsidRDefault="00DB6453" w:rsidP="000F381D">
      <w:pPr>
        <w:pStyle w:val="NormalWeb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54C4F">
        <w:rPr>
          <w:color w:val="000000"/>
          <w:sz w:val="28"/>
          <w:szCs w:val="28"/>
        </w:rPr>
        <w:t>2018 год – местный бюджет – 1</w:t>
      </w:r>
      <w:r>
        <w:rPr>
          <w:color w:val="000000"/>
          <w:sz w:val="28"/>
          <w:szCs w:val="28"/>
        </w:rPr>
        <w:t>9</w:t>
      </w:r>
      <w:r w:rsidRPr="00D54C4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693</w:t>
      </w:r>
      <w:r w:rsidRPr="00D54C4F">
        <w:rPr>
          <w:color w:val="000000"/>
          <w:sz w:val="28"/>
          <w:szCs w:val="28"/>
        </w:rPr>
        <w:t xml:space="preserve"> 000,00 руб.</w:t>
      </w:r>
    </w:p>
    <w:p w:rsidR="00DB6453" w:rsidRPr="00D54C4F" w:rsidRDefault="00DB6453" w:rsidP="000F381D">
      <w:pPr>
        <w:pStyle w:val="NormalWeb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54C4F">
        <w:rPr>
          <w:color w:val="000000"/>
          <w:sz w:val="28"/>
          <w:szCs w:val="28"/>
        </w:rPr>
        <w:t>2019 год – местный бюджет – 16 291 000,00 руб.</w:t>
      </w:r>
    </w:p>
    <w:p w:rsidR="00DB6453" w:rsidRDefault="00DB6453" w:rsidP="009A23E0">
      <w:pPr>
        <w:pStyle w:val="NormalWeb"/>
        <w:spacing w:before="0" w:beforeAutospacing="0" w:after="0" w:line="360" w:lineRule="auto"/>
        <w:jc w:val="both"/>
        <w:rPr>
          <w:sz w:val="28"/>
          <w:szCs w:val="28"/>
        </w:rPr>
      </w:pPr>
      <w:r w:rsidRPr="00D54C4F">
        <w:rPr>
          <w:sz w:val="28"/>
          <w:szCs w:val="28"/>
        </w:rPr>
        <w:t xml:space="preserve">  2. Внести изменения в паспорт подпрограммы «Развитие системы утилизации ТБО и ЖБО в Анучинском муниципальном районе» на 2015-2019 годы</w:t>
      </w:r>
    </w:p>
    <w:p w:rsidR="00DB6453" w:rsidRPr="00D54C4F" w:rsidRDefault="00DB6453" w:rsidP="009A23E0">
      <w:pPr>
        <w:pStyle w:val="NormalWeb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54C4F">
        <w:rPr>
          <w:sz w:val="28"/>
          <w:szCs w:val="28"/>
        </w:rPr>
        <w:t>2.1. Раздел</w:t>
      </w:r>
      <w:r w:rsidRPr="00D54C4F">
        <w:rPr>
          <w:color w:val="000000"/>
          <w:sz w:val="28"/>
          <w:szCs w:val="28"/>
        </w:rPr>
        <w:t xml:space="preserve"> «Объемы и источники финансирования Подпрограммы» читать в следующей редакции:</w:t>
      </w:r>
    </w:p>
    <w:p w:rsidR="00DB6453" w:rsidRPr="00D54C4F" w:rsidRDefault="00DB6453" w:rsidP="009A23E0">
      <w:pPr>
        <w:pStyle w:val="NormalWeb"/>
        <w:spacing w:before="0" w:beforeAutospacing="0" w:after="0" w:line="360" w:lineRule="auto"/>
        <w:jc w:val="both"/>
        <w:rPr>
          <w:color w:val="FF0000"/>
          <w:sz w:val="28"/>
          <w:szCs w:val="28"/>
        </w:rPr>
      </w:pPr>
      <w:r w:rsidRPr="00D54C4F">
        <w:rPr>
          <w:color w:val="000000"/>
          <w:sz w:val="28"/>
          <w:szCs w:val="28"/>
        </w:rPr>
        <w:t xml:space="preserve">Всего средств: 6 914 800,00 руб., в том числе  </w:t>
      </w:r>
    </w:p>
    <w:p w:rsidR="00DB6453" w:rsidRPr="00D54C4F" w:rsidRDefault="00DB6453" w:rsidP="009A23E0">
      <w:pPr>
        <w:pStyle w:val="NormalWeb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54C4F">
        <w:rPr>
          <w:color w:val="000000"/>
          <w:sz w:val="28"/>
          <w:szCs w:val="28"/>
        </w:rPr>
        <w:t>Местный бюджет – 6 914 800 руб.</w:t>
      </w:r>
      <w:r w:rsidRPr="00D54C4F">
        <w:rPr>
          <w:b/>
          <w:color w:val="FF0000"/>
          <w:sz w:val="28"/>
          <w:szCs w:val="28"/>
        </w:rPr>
        <w:t xml:space="preserve"> </w:t>
      </w:r>
    </w:p>
    <w:p w:rsidR="00DB6453" w:rsidRPr="00D54C4F" w:rsidRDefault="00DB6453" w:rsidP="00A81D5B">
      <w:pPr>
        <w:pStyle w:val="NormalWeb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54C4F">
        <w:rPr>
          <w:color w:val="000000"/>
          <w:sz w:val="28"/>
          <w:szCs w:val="28"/>
        </w:rPr>
        <w:t>2015 год – 690 800,00  руб., в том числе:</w:t>
      </w:r>
      <w:r w:rsidRPr="00D54C4F">
        <w:rPr>
          <w:color w:val="FF0000"/>
          <w:sz w:val="28"/>
          <w:szCs w:val="28"/>
        </w:rPr>
        <w:t xml:space="preserve"> </w:t>
      </w:r>
    </w:p>
    <w:p w:rsidR="00DB6453" w:rsidRPr="00D54C4F" w:rsidRDefault="00DB6453" w:rsidP="009A23E0">
      <w:pPr>
        <w:pStyle w:val="NormalWeb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54C4F">
        <w:rPr>
          <w:color w:val="000000"/>
          <w:sz w:val="28"/>
          <w:szCs w:val="28"/>
        </w:rPr>
        <w:t>Местный бюджет – 690 800,00  руб.</w:t>
      </w:r>
    </w:p>
    <w:p w:rsidR="00DB6453" w:rsidRPr="00D54C4F" w:rsidRDefault="00DB6453" w:rsidP="009A23E0">
      <w:pPr>
        <w:pStyle w:val="NormalWeb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54C4F">
        <w:rPr>
          <w:color w:val="000000"/>
          <w:sz w:val="28"/>
          <w:szCs w:val="28"/>
        </w:rPr>
        <w:t>2016 год - местный бюджет – 6 056 000,00  руб.</w:t>
      </w:r>
    </w:p>
    <w:p w:rsidR="00DB6453" w:rsidRPr="00D54C4F" w:rsidRDefault="00DB6453" w:rsidP="009A23E0">
      <w:pPr>
        <w:pStyle w:val="NormalWeb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54C4F">
        <w:rPr>
          <w:color w:val="000000"/>
          <w:sz w:val="28"/>
          <w:szCs w:val="28"/>
        </w:rPr>
        <w:t>2017 год – местный бюджет – 56 000,00  руб.</w:t>
      </w:r>
    </w:p>
    <w:p w:rsidR="00DB6453" w:rsidRPr="00D54C4F" w:rsidRDefault="00DB6453" w:rsidP="009A23E0">
      <w:pPr>
        <w:pStyle w:val="NormalWeb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54C4F">
        <w:rPr>
          <w:color w:val="000000"/>
          <w:sz w:val="28"/>
          <w:szCs w:val="28"/>
        </w:rPr>
        <w:t>2018 год – местный бюджет – 56 000,00 руб.</w:t>
      </w:r>
    </w:p>
    <w:p w:rsidR="00DB6453" w:rsidRPr="00D54C4F" w:rsidRDefault="00DB6453" w:rsidP="009A23E0">
      <w:pPr>
        <w:pStyle w:val="NormalWeb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54C4F">
        <w:rPr>
          <w:color w:val="000000"/>
          <w:sz w:val="28"/>
          <w:szCs w:val="28"/>
        </w:rPr>
        <w:t>2019 год – местный бюджет – 56 000,00 руб.</w:t>
      </w:r>
    </w:p>
    <w:p w:rsidR="00DB6453" w:rsidRDefault="00DB6453" w:rsidP="00BC4BEE">
      <w:pPr>
        <w:pStyle w:val="NormalWeb"/>
        <w:tabs>
          <w:tab w:val="left" w:pos="709"/>
        </w:tabs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54C4F">
        <w:rPr>
          <w:color w:val="000000"/>
          <w:sz w:val="28"/>
          <w:szCs w:val="28"/>
        </w:rPr>
        <w:t xml:space="preserve">   2.2. В приложение № 1 к подпрограмме </w:t>
      </w:r>
      <w:r w:rsidRPr="00D54C4F">
        <w:rPr>
          <w:sz w:val="28"/>
          <w:szCs w:val="28"/>
        </w:rPr>
        <w:t>«Развитие системы утилизации ТБО и ЖБО в Анучинском муниципальном районе» на 2015-2019 годы</w:t>
      </w:r>
      <w:r w:rsidRPr="00D54C4F">
        <w:rPr>
          <w:color w:val="000000"/>
          <w:sz w:val="28"/>
          <w:szCs w:val="28"/>
        </w:rPr>
        <w:t xml:space="preserve"> внести изменения, Приложение № 1 читать в новой редакции (прилагается).</w:t>
      </w:r>
    </w:p>
    <w:p w:rsidR="00DB6453" w:rsidRDefault="00DB6453" w:rsidP="00712338">
      <w:pPr>
        <w:pStyle w:val="NormalWeb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54C4F">
        <w:rPr>
          <w:sz w:val="28"/>
          <w:szCs w:val="28"/>
        </w:rPr>
        <w:t>3.</w:t>
      </w:r>
      <w:r w:rsidRPr="00D54C4F">
        <w:rPr>
          <w:color w:val="000000"/>
          <w:sz w:val="28"/>
          <w:szCs w:val="28"/>
        </w:rPr>
        <w:t xml:space="preserve">В приложение № 1 к подпрограмме </w:t>
      </w:r>
      <w:r w:rsidRPr="00D54C4F">
        <w:rPr>
          <w:sz w:val="28"/>
          <w:szCs w:val="28"/>
        </w:rPr>
        <w:t xml:space="preserve">«Обеспечение инженерной инфраструктуры земельных участков, предоставляемых бесплатно для индивидуального жилищного строительства семьям, имеющим трех и более детей на территории Анучинского муниципального района» на 2015-2019 годы </w:t>
      </w:r>
      <w:r w:rsidRPr="00D54C4F">
        <w:rPr>
          <w:color w:val="000000"/>
          <w:sz w:val="28"/>
          <w:szCs w:val="28"/>
        </w:rPr>
        <w:t>внести изменения, Приложение № 1 читать в новой редакции (прилагается).</w:t>
      </w:r>
    </w:p>
    <w:p w:rsidR="00DB6453" w:rsidRDefault="00DB6453" w:rsidP="00D54C4F">
      <w:pPr>
        <w:pStyle w:val="NormalWeb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4</w:t>
      </w:r>
      <w:r w:rsidRPr="00D54C4F">
        <w:rPr>
          <w:color w:val="000000"/>
          <w:sz w:val="28"/>
          <w:szCs w:val="28"/>
        </w:rPr>
        <w:t xml:space="preserve">. В приложение № 1 к подпрограмме </w:t>
      </w:r>
      <w:r w:rsidRPr="00D54C4F">
        <w:rPr>
          <w:sz w:val="28"/>
          <w:szCs w:val="28"/>
        </w:rPr>
        <w:t>«Содержание и текущий ремонт автомобильных дорог постоянного пользования, находящихся в муниципальной собственности администрации Анучинского муниципального района» на 2015-2019 годы</w:t>
      </w:r>
      <w:r w:rsidRPr="00D54C4F">
        <w:rPr>
          <w:color w:val="000000"/>
          <w:sz w:val="28"/>
          <w:szCs w:val="28"/>
        </w:rPr>
        <w:t xml:space="preserve"> внести изменении, Приложение № 1 читать в новой редакции (прилагается).</w:t>
      </w:r>
    </w:p>
    <w:p w:rsidR="00DB6453" w:rsidRPr="00C90504" w:rsidRDefault="00DB6453" w:rsidP="00C90504">
      <w:pPr>
        <w:pStyle w:val="NormalWeb"/>
        <w:tabs>
          <w:tab w:val="left" w:pos="709"/>
        </w:tabs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5</w:t>
      </w:r>
      <w:r w:rsidRPr="00C90504">
        <w:rPr>
          <w:sz w:val="28"/>
          <w:szCs w:val="28"/>
        </w:rPr>
        <w:t>. Общему отделу администрации (Бурдейной) опубликовать постановление в средствах массовой информации и разместить в информационно-телекоммуникационной сети Интернет на официальном сайте администрации Анучинского муниципального района.</w:t>
      </w:r>
    </w:p>
    <w:p w:rsidR="00DB6453" w:rsidRPr="00D055FB" w:rsidRDefault="00DB6453" w:rsidP="000F38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6. </w:t>
      </w:r>
      <w:r w:rsidRPr="00D055FB">
        <w:rPr>
          <w:sz w:val="28"/>
          <w:szCs w:val="28"/>
        </w:rPr>
        <w:t>Настоящее постановление вступает в силу со дня его опубликования.</w:t>
      </w:r>
    </w:p>
    <w:p w:rsidR="00DB6453" w:rsidRDefault="00DB6453" w:rsidP="00C90504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7.</w:t>
      </w:r>
      <w:r w:rsidRPr="00E404E5">
        <w:rPr>
          <w:sz w:val="28"/>
          <w:szCs w:val="28"/>
        </w:rPr>
        <w:t xml:space="preserve">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DB6453" w:rsidRDefault="00DB6453" w:rsidP="000F381D">
      <w:pPr>
        <w:spacing w:line="360" w:lineRule="auto"/>
        <w:jc w:val="both"/>
        <w:rPr>
          <w:sz w:val="28"/>
          <w:szCs w:val="28"/>
        </w:rPr>
      </w:pPr>
    </w:p>
    <w:p w:rsidR="00DB6453" w:rsidRDefault="00DB6453" w:rsidP="000F381D">
      <w:pPr>
        <w:spacing w:line="360" w:lineRule="auto"/>
        <w:jc w:val="both"/>
        <w:rPr>
          <w:sz w:val="28"/>
          <w:szCs w:val="28"/>
        </w:rPr>
      </w:pPr>
    </w:p>
    <w:p w:rsidR="00DB6453" w:rsidRDefault="00DB6453" w:rsidP="000F381D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DB6453" w:rsidRDefault="00DB6453" w:rsidP="000F381D">
      <w:pPr>
        <w:jc w:val="both"/>
        <w:rPr>
          <w:sz w:val="28"/>
          <w:szCs w:val="28"/>
        </w:rPr>
      </w:pPr>
      <w:r>
        <w:rPr>
          <w:sz w:val="28"/>
          <w:szCs w:val="28"/>
        </w:rPr>
        <w:t>Анучинского муниципального района                                            А.Я. Янчук</w:t>
      </w:r>
    </w:p>
    <w:p w:rsidR="00DB6453" w:rsidRDefault="00DB6453" w:rsidP="000F381D">
      <w:pPr>
        <w:jc w:val="both"/>
        <w:rPr>
          <w:sz w:val="28"/>
          <w:szCs w:val="28"/>
        </w:rPr>
      </w:pPr>
    </w:p>
    <w:p w:rsidR="00DB6453" w:rsidRDefault="00DB6453" w:rsidP="000F381D">
      <w:pPr>
        <w:jc w:val="both"/>
        <w:rPr>
          <w:sz w:val="28"/>
          <w:szCs w:val="28"/>
        </w:rPr>
        <w:sectPr w:rsidR="00DB6453" w:rsidSect="0013186A">
          <w:pgSz w:w="11906" w:h="16838" w:code="9"/>
          <w:pgMar w:top="993" w:right="851" w:bottom="851" w:left="1560" w:header="709" w:footer="709" w:gutter="0"/>
          <w:cols w:space="708"/>
          <w:docGrid w:linePitch="360"/>
        </w:sectPr>
      </w:pPr>
    </w:p>
    <w:p w:rsidR="00DB6453" w:rsidRPr="001D2F0D" w:rsidRDefault="00DB6453" w:rsidP="00D164FF">
      <w:pPr>
        <w:pStyle w:val="NormalWeb"/>
        <w:spacing w:before="0" w:beforeAutospacing="0" w:after="0"/>
        <w:jc w:val="right"/>
        <w:rPr>
          <w:kern w:val="1"/>
          <w:sz w:val="20"/>
          <w:szCs w:val="20"/>
        </w:rPr>
      </w:pPr>
    </w:p>
    <w:p w:rsidR="00DB6453" w:rsidRPr="004144C9" w:rsidRDefault="00DB6453" w:rsidP="00D164FF">
      <w:pPr>
        <w:pStyle w:val="NormalWeb"/>
        <w:spacing w:before="0" w:beforeAutospacing="0" w:after="0"/>
        <w:jc w:val="right"/>
        <w:rPr>
          <w:kern w:val="1"/>
          <w:sz w:val="18"/>
          <w:szCs w:val="18"/>
        </w:rPr>
      </w:pPr>
      <w:r w:rsidRPr="004144C9">
        <w:rPr>
          <w:kern w:val="1"/>
          <w:sz w:val="18"/>
          <w:szCs w:val="18"/>
        </w:rPr>
        <w:t>Приложение № 1</w:t>
      </w:r>
    </w:p>
    <w:p w:rsidR="00DB6453" w:rsidRPr="004144C9" w:rsidRDefault="00DB6453" w:rsidP="00D164FF">
      <w:pPr>
        <w:pStyle w:val="NormalWeb"/>
        <w:spacing w:before="0" w:beforeAutospacing="0" w:after="0"/>
        <w:jc w:val="right"/>
        <w:rPr>
          <w:kern w:val="1"/>
          <w:sz w:val="18"/>
          <w:szCs w:val="18"/>
        </w:rPr>
      </w:pPr>
      <w:r w:rsidRPr="004144C9">
        <w:rPr>
          <w:kern w:val="1"/>
          <w:sz w:val="18"/>
          <w:szCs w:val="18"/>
        </w:rPr>
        <w:t>К подпрограмме</w:t>
      </w:r>
    </w:p>
    <w:p w:rsidR="00DB6453" w:rsidRPr="004144C9" w:rsidRDefault="00DB6453" w:rsidP="00D164FF">
      <w:pPr>
        <w:jc w:val="right"/>
        <w:rPr>
          <w:sz w:val="18"/>
          <w:szCs w:val="18"/>
        </w:rPr>
      </w:pPr>
      <w:r w:rsidRPr="004144C9">
        <w:rPr>
          <w:sz w:val="18"/>
          <w:szCs w:val="18"/>
        </w:rPr>
        <w:t xml:space="preserve">«Развитие системы утилизации </w:t>
      </w:r>
    </w:p>
    <w:p w:rsidR="00DB6453" w:rsidRPr="004144C9" w:rsidRDefault="00DB6453" w:rsidP="00D164FF">
      <w:pPr>
        <w:jc w:val="right"/>
        <w:rPr>
          <w:sz w:val="18"/>
          <w:szCs w:val="18"/>
        </w:rPr>
      </w:pPr>
      <w:r w:rsidRPr="004144C9">
        <w:rPr>
          <w:sz w:val="18"/>
          <w:szCs w:val="18"/>
        </w:rPr>
        <w:t>ТБО и ЖБО в Анучинском муниципальном</w:t>
      </w:r>
    </w:p>
    <w:p w:rsidR="00DB6453" w:rsidRDefault="00DB6453" w:rsidP="00D164FF">
      <w:pPr>
        <w:jc w:val="right"/>
        <w:rPr>
          <w:sz w:val="18"/>
          <w:szCs w:val="18"/>
        </w:rPr>
      </w:pPr>
      <w:r w:rsidRPr="004144C9">
        <w:rPr>
          <w:sz w:val="18"/>
          <w:szCs w:val="18"/>
        </w:rPr>
        <w:t xml:space="preserve"> районе» на 2015-2019 гг.</w:t>
      </w:r>
    </w:p>
    <w:p w:rsidR="00DB6453" w:rsidRDefault="00DB6453" w:rsidP="00D164FF">
      <w:pPr>
        <w:jc w:val="right"/>
        <w:rPr>
          <w:sz w:val="18"/>
          <w:szCs w:val="18"/>
        </w:rPr>
      </w:pPr>
    </w:p>
    <w:p w:rsidR="00DB6453" w:rsidRPr="004144C9" w:rsidRDefault="00DB6453" w:rsidP="00D164FF">
      <w:pPr>
        <w:jc w:val="right"/>
        <w:rPr>
          <w:sz w:val="18"/>
          <w:szCs w:val="18"/>
        </w:rPr>
      </w:pPr>
    </w:p>
    <w:p w:rsidR="00DB6453" w:rsidRPr="000528DE" w:rsidRDefault="00DB6453" w:rsidP="00D164FF">
      <w:pPr>
        <w:pStyle w:val="NormalWeb"/>
        <w:spacing w:before="0" w:beforeAutospacing="0" w:after="0"/>
        <w:jc w:val="right"/>
        <w:rPr>
          <w:kern w:val="1"/>
        </w:rPr>
      </w:pPr>
    </w:p>
    <w:p w:rsidR="00DB6453" w:rsidRPr="004144C9" w:rsidRDefault="00DB6453" w:rsidP="00F73094">
      <w:pPr>
        <w:pStyle w:val="NormalWeb"/>
        <w:spacing w:before="0" w:beforeAutospacing="0" w:after="0"/>
        <w:jc w:val="center"/>
        <w:rPr>
          <w:kern w:val="1"/>
        </w:rPr>
      </w:pPr>
      <w:r w:rsidRPr="004144C9">
        <w:rPr>
          <w:kern w:val="1"/>
        </w:rPr>
        <w:t>Перечень программных мероприятий</w:t>
      </w:r>
    </w:p>
    <w:p w:rsidR="00DB6453" w:rsidRPr="004144C9" w:rsidRDefault="00DB6453" w:rsidP="00F73094">
      <w:pPr>
        <w:jc w:val="center"/>
      </w:pPr>
      <w:r w:rsidRPr="004144C9">
        <w:t>«Развитие системы утилизации ТБО и ЖБО в Анучинском муниципальном районе» на 2015-</w:t>
      </w:r>
      <w:smartTag w:uri="urn:schemas-microsoft-com:office:smarttags" w:element="metricconverter">
        <w:smartTagPr>
          <w:attr w:name="ProductID" w:val="2019 г"/>
        </w:smartTagPr>
        <w:r w:rsidRPr="004144C9">
          <w:t>2019 г</w:t>
        </w:r>
      </w:smartTag>
      <w:r w:rsidRPr="004144C9">
        <w:t>.г.</w:t>
      </w:r>
    </w:p>
    <w:p w:rsidR="00DB6453" w:rsidRPr="004144C9" w:rsidRDefault="00DB6453" w:rsidP="00D164FF">
      <w:pPr>
        <w:jc w:val="right"/>
      </w:pPr>
    </w:p>
    <w:tbl>
      <w:tblPr>
        <w:tblW w:w="15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6"/>
        <w:gridCol w:w="4381"/>
        <w:gridCol w:w="3049"/>
        <w:gridCol w:w="1418"/>
        <w:gridCol w:w="1559"/>
        <w:gridCol w:w="1559"/>
        <w:gridCol w:w="1434"/>
        <w:gridCol w:w="1353"/>
      </w:tblGrid>
      <w:tr w:rsidR="00DB6453" w:rsidRPr="004144C9" w:rsidTr="004806A7">
        <w:tc>
          <w:tcPr>
            <w:tcW w:w="616" w:type="dxa"/>
          </w:tcPr>
          <w:p w:rsidR="00DB6453" w:rsidRPr="004144C9" w:rsidRDefault="00DB6453" w:rsidP="004806A7">
            <w:pPr>
              <w:jc w:val="center"/>
            </w:pPr>
            <w:r w:rsidRPr="004144C9">
              <w:t>№ п/п</w:t>
            </w:r>
          </w:p>
        </w:tc>
        <w:tc>
          <w:tcPr>
            <w:tcW w:w="4381" w:type="dxa"/>
          </w:tcPr>
          <w:p w:rsidR="00DB6453" w:rsidRPr="004144C9" w:rsidRDefault="00DB6453" w:rsidP="004806A7">
            <w:pPr>
              <w:jc w:val="center"/>
            </w:pPr>
            <w:r w:rsidRPr="004806A7">
              <w:rPr>
                <w:kern w:val="1"/>
              </w:rPr>
              <w:t>Наименование мероприятий</w:t>
            </w:r>
          </w:p>
        </w:tc>
        <w:tc>
          <w:tcPr>
            <w:tcW w:w="3049" w:type="dxa"/>
          </w:tcPr>
          <w:p w:rsidR="00DB6453" w:rsidRPr="004806A7" w:rsidRDefault="00DB6453" w:rsidP="004806A7">
            <w:pPr>
              <w:pStyle w:val="NormalWeb"/>
              <w:spacing w:before="0" w:beforeAutospacing="0" w:after="0"/>
              <w:jc w:val="center"/>
              <w:rPr>
                <w:kern w:val="1"/>
              </w:rPr>
            </w:pPr>
          </w:p>
        </w:tc>
        <w:tc>
          <w:tcPr>
            <w:tcW w:w="1418" w:type="dxa"/>
          </w:tcPr>
          <w:p w:rsidR="00DB6453" w:rsidRPr="004806A7" w:rsidRDefault="00DB6453" w:rsidP="004806A7">
            <w:pPr>
              <w:pStyle w:val="NormalWeb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2015</w:t>
            </w:r>
          </w:p>
        </w:tc>
        <w:tc>
          <w:tcPr>
            <w:tcW w:w="1559" w:type="dxa"/>
          </w:tcPr>
          <w:p w:rsidR="00DB6453" w:rsidRPr="004806A7" w:rsidRDefault="00DB6453" w:rsidP="004806A7">
            <w:pPr>
              <w:pStyle w:val="NormalWeb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2016</w:t>
            </w:r>
          </w:p>
        </w:tc>
        <w:tc>
          <w:tcPr>
            <w:tcW w:w="1559" w:type="dxa"/>
          </w:tcPr>
          <w:p w:rsidR="00DB6453" w:rsidRPr="004806A7" w:rsidRDefault="00DB6453" w:rsidP="004806A7">
            <w:pPr>
              <w:pStyle w:val="NormalWeb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2017</w:t>
            </w:r>
          </w:p>
        </w:tc>
        <w:tc>
          <w:tcPr>
            <w:tcW w:w="1434" w:type="dxa"/>
          </w:tcPr>
          <w:p w:rsidR="00DB6453" w:rsidRPr="004806A7" w:rsidRDefault="00DB6453" w:rsidP="004806A7">
            <w:pPr>
              <w:pStyle w:val="NormalWeb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2018</w:t>
            </w:r>
          </w:p>
        </w:tc>
        <w:tc>
          <w:tcPr>
            <w:tcW w:w="1353" w:type="dxa"/>
          </w:tcPr>
          <w:p w:rsidR="00DB6453" w:rsidRPr="004806A7" w:rsidRDefault="00DB6453" w:rsidP="004806A7">
            <w:pPr>
              <w:pStyle w:val="NormalWeb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2019</w:t>
            </w:r>
          </w:p>
        </w:tc>
      </w:tr>
      <w:tr w:rsidR="00DB6453" w:rsidRPr="004144C9" w:rsidTr="004806A7">
        <w:tc>
          <w:tcPr>
            <w:tcW w:w="616" w:type="dxa"/>
          </w:tcPr>
          <w:p w:rsidR="00DB6453" w:rsidRPr="004144C9" w:rsidRDefault="00DB6453" w:rsidP="004806A7">
            <w:pPr>
              <w:jc w:val="center"/>
            </w:pPr>
            <w:r w:rsidRPr="004144C9">
              <w:t>1</w:t>
            </w:r>
          </w:p>
        </w:tc>
        <w:tc>
          <w:tcPr>
            <w:tcW w:w="4381" w:type="dxa"/>
          </w:tcPr>
          <w:p w:rsidR="00DB6453" w:rsidRPr="004144C9" w:rsidRDefault="00DB6453" w:rsidP="00717E56">
            <w:r w:rsidRPr="004806A7">
              <w:rPr>
                <w:color w:val="000000"/>
              </w:rPr>
              <w:t>Организация  экологически безопасного сбора, хранения, транспортировки, использования опасных бытовых отходов</w:t>
            </w:r>
          </w:p>
        </w:tc>
        <w:tc>
          <w:tcPr>
            <w:tcW w:w="3049" w:type="dxa"/>
          </w:tcPr>
          <w:p w:rsidR="00DB6453" w:rsidRPr="004144C9" w:rsidRDefault="00DB6453" w:rsidP="004806A7">
            <w:pPr>
              <w:jc w:val="center"/>
            </w:pPr>
            <w:r>
              <w:t>Устройство бетонных площадок для контейнеров для сбора мусора.</w:t>
            </w:r>
            <w:r w:rsidRPr="004806A7">
              <w:rPr>
                <w:color w:val="000000"/>
              </w:rPr>
              <w:t xml:space="preserve"> Приобретение контейнеров для сбора и вывоза мусора. Ликвидация несанкционированных свалок</w:t>
            </w:r>
          </w:p>
        </w:tc>
        <w:tc>
          <w:tcPr>
            <w:tcW w:w="1418" w:type="dxa"/>
            <w:vAlign w:val="bottom"/>
          </w:tcPr>
          <w:p w:rsidR="00DB6453" w:rsidRPr="00741B53" w:rsidRDefault="00DB6453" w:rsidP="004806A7">
            <w:pPr>
              <w:jc w:val="center"/>
            </w:pPr>
            <w:r>
              <w:t>170 600,00</w:t>
            </w:r>
          </w:p>
        </w:tc>
        <w:tc>
          <w:tcPr>
            <w:tcW w:w="1559" w:type="dxa"/>
            <w:vAlign w:val="bottom"/>
          </w:tcPr>
          <w:p w:rsidR="00DB6453" w:rsidRPr="004144C9" w:rsidRDefault="00DB6453" w:rsidP="004806A7">
            <w:pPr>
              <w:jc w:val="center"/>
            </w:pPr>
            <w:r w:rsidRPr="004144C9">
              <w:t>36</w:t>
            </w:r>
            <w:r>
              <w:t xml:space="preserve"> </w:t>
            </w:r>
            <w:r w:rsidRPr="004144C9">
              <w:t>000,00</w:t>
            </w:r>
          </w:p>
        </w:tc>
        <w:tc>
          <w:tcPr>
            <w:tcW w:w="1559" w:type="dxa"/>
            <w:vAlign w:val="bottom"/>
          </w:tcPr>
          <w:p w:rsidR="00DB6453" w:rsidRPr="004144C9" w:rsidRDefault="00DB6453" w:rsidP="004806A7">
            <w:pPr>
              <w:jc w:val="center"/>
            </w:pPr>
            <w:r w:rsidRPr="004144C9">
              <w:t>36</w:t>
            </w:r>
            <w:r>
              <w:t xml:space="preserve"> </w:t>
            </w:r>
            <w:r w:rsidRPr="004144C9">
              <w:t>000,00</w:t>
            </w:r>
          </w:p>
        </w:tc>
        <w:tc>
          <w:tcPr>
            <w:tcW w:w="1434" w:type="dxa"/>
            <w:vAlign w:val="bottom"/>
          </w:tcPr>
          <w:p w:rsidR="00DB6453" w:rsidRPr="004144C9" w:rsidRDefault="00DB6453" w:rsidP="004806A7">
            <w:pPr>
              <w:jc w:val="center"/>
            </w:pPr>
            <w:r w:rsidRPr="004144C9">
              <w:t>36</w:t>
            </w:r>
            <w:r>
              <w:t xml:space="preserve"> </w:t>
            </w:r>
            <w:r w:rsidRPr="004144C9">
              <w:t>000,00</w:t>
            </w:r>
          </w:p>
        </w:tc>
        <w:tc>
          <w:tcPr>
            <w:tcW w:w="1353" w:type="dxa"/>
            <w:vAlign w:val="bottom"/>
          </w:tcPr>
          <w:p w:rsidR="00DB6453" w:rsidRPr="004144C9" w:rsidRDefault="00DB6453" w:rsidP="004806A7">
            <w:pPr>
              <w:jc w:val="center"/>
            </w:pPr>
            <w:r w:rsidRPr="004144C9">
              <w:t>36</w:t>
            </w:r>
            <w:r>
              <w:t xml:space="preserve"> </w:t>
            </w:r>
            <w:r w:rsidRPr="004144C9">
              <w:t>000,00</w:t>
            </w:r>
          </w:p>
        </w:tc>
      </w:tr>
      <w:tr w:rsidR="00DB6453" w:rsidRPr="004144C9" w:rsidTr="004806A7">
        <w:tc>
          <w:tcPr>
            <w:tcW w:w="616" w:type="dxa"/>
          </w:tcPr>
          <w:p w:rsidR="00DB6453" w:rsidRPr="004144C9" w:rsidRDefault="00DB6453" w:rsidP="004806A7">
            <w:pPr>
              <w:jc w:val="center"/>
            </w:pPr>
            <w:r w:rsidRPr="004144C9">
              <w:t>2</w:t>
            </w:r>
          </w:p>
        </w:tc>
        <w:tc>
          <w:tcPr>
            <w:tcW w:w="4381" w:type="dxa"/>
          </w:tcPr>
          <w:p w:rsidR="00DB6453" w:rsidRPr="004806A7" w:rsidRDefault="00DB6453" w:rsidP="00717E56">
            <w:pPr>
              <w:rPr>
                <w:color w:val="000000"/>
              </w:rPr>
            </w:pPr>
            <w:r w:rsidRPr="004806A7">
              <w:rPr>
                <w:color w:val="000000"/>
              </w:rPr>
              <w:t>Обеспечение эффективного мониторинга окружающей среды в районе объектов по сбору, складированию, обеззараживанию и захоронению бытовых отходов</w:t>
            </w:r>
          </w:p>
        </w:tc>
        <w:tc>
          <w:tcPr>
            <w:tcW w:w="3049" w:type="dxa"/>
          </w:tcPr>
          <w:p w:rsidR="00DB6453" w:rsidRPr="004806A7" w:rsidRDefault="00DB6453" w:rsidP="004806A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DB6453" w:rsidRPr="004806A7" w:rsidRDefault="00DB6453" w:rsidP="004806A7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DB6453" w:rsidRPr="004806A7" w:rsidRDefault="00DB6453" w:rsidP="004806A7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20 000,00</w:t>
            </w:r>
          </w:p>
        </w:tc>
        <w:tc>
          <w:tcPr>
            <w:tcW w:w="1559" w:type="dxa"/>
            <w:vAlign w:val="bottom"/>
          </w:tcPr>
          <w:p w:rsidR="00DB6453" w:rsidRPr="004806A7" w:rsidRDefault="00DB6453" w:rsidP="004806A7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20 000,00</w:t>
            </w:r>
          </w:p>
        </w:tc>
        <w:tc>
          <w:tcPr>
            <w:tcW w:w="1434" w:type="dxa"/>
            <w:vAlign w:val="bottom"/>
          </w:tcPr>
          <w:p w:rsidR="00DB6453" w:rsidRPr="004806A7" w:rsidRDefault="00DB6453" w:rsidP="004806A7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20 000,00</w:t>
            </w:r>
          </w:p>
        </w:tc>
        <w:tc>
          <w:tcPr>
            <w:tcW w:w="1353" w:type="dxa"/>
            <w:vAlign w:val="bottom"/>
          </w:tcPr>
          <w:p w:rsidR="00DB6453" w:rsidRPr="004806A7" w:rsidRDefault="00DB6453" w:rsidP="004806A7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20 000,00</w:t>
            </w:r>
          </w:p>
        </w:tc>
      </w:tr>
      <w:tr w:rsidR="00DB6453" w:rsidRPr="004144C9" w:rsidTr="004806A7">
        <w:trPr>
          <w:trHeight w:val="737"/>
        </w:trPr>
        <w:tc>
          <w:tcPr>
            <w:tcW w:w="616" w:type="dxa"/>
          </w:tcPr>
          <w:p w:rsidR="00DB6453" w:rsidRPr="004144C9" w:rsidRDefault="00DB6453" w:rsidP="004806A7">
            <w:pPr>
              <w:jc w:val="center"/>
            </w:pPr>
            <w:r w:rsidRPr="004144C9">
              <w:t>3</w:t>
            </w:r>
          </w:p>
        </w:tc>
        <w:tc>
          <w:tcPr>
            <w:tcW w:w="4381" w:type="dxa"/>
          </w:tcPr>
          <w:p w:rsidR="00DB6453" w:rsidRPr="004806A7" w:rsidRDefault="00DB6453" w:rsidP="00643A3A">
            <w:pPr>
              <w:rPr>
                <w:color w:val="000000"/>
              </w:rPr>
            </w:pPr>
            <w:r w:rsidRPr="004806A7">
              <w:rPr>
                <w:color w:val="000000"/>
              </w:rPr>
              <w:t>Реконструкция существующей санкционированной свалки под полигон для ТБО в с. Нововарваровка Анучинского муниципального района</w:t>
            </w:r>
          </w:p>
        </w:tc>
        <w:tc>
          <w:tcPr>
            <w:tcW w:w="3049" w:type="dxa"/>
          </w:tcPr>
          <w:p w:rsidR="00DB6453" w:rsidRPr="004806A7" w:rsidRDefault="00DB6453" w:rsidP="004806A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DB6453" w:rsidRPr="004806A7" w:rsidRDefault="00DB6453" w:rsidP="004806A7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500 000,00</w:t>
            </w:r>
          </w:p>
        </w:tc>
        <w:tc>
          <w:tcPr>
            <w:tcW w:w="1559" w:type="dxa"/>
            <w:vAlign w:val="bottom"/>
          </w:tcPr>
          <w:p w:rsidR="00DB6453" w:rsidRPr="004144C9" w:rsidRDefault="00DB6453" w:rsidP="004806A7">
            <w:pPr>
              <w:tabs>
                <w:tab w:val="left" w:pos="975"/>
              </w:tabs>
              <w:jc w:val="center"/>
            </w:pPr>
            <w:r w:rsidRPr="004806A7">
              <w:rPr>
                <w:kern w:val="1"/>
              </w:rPr>
              <w:t>0,00</w:t>
            </w:r>
          </w:p>
        </w:tc>
        <w:tc>
          <w:tcPr>
            <w:tcW w:w="1559" w:type="dxa"/>
            <w:vAlign w:val="bottom"/>
          </w:tcPr>
          <w:p w:rsidR="00DB6453" w:rsidRPr="004144C9" w:rsidRDefault="00DB6453" w:rsidP="004806A7">
            <w:pPr>
              <w:jc w:val="center"/>
            </w:pPr>
            <w:r w:rsidRPr="004806A7">
              <w:rPr>
                <w:kern w:val="1"/>
              </w:rPr>
              <w:t>0,00</w:t>
            </w:r>
          </w:p>
        </w:tc>
        <w:tc>
          <w:tcPr>
            <w:tcW w:w="1434" w:type="dxa"/>
            <w:vAlign w:val="bottom"/>
          </w:tcPr>
          <w:p w:rsidR="00DB6453" w:rsidRPr="004144C9" w:rsidRDefault="00DB6453" w:rsidP="004806A7">
            <w:pPr>
              <w:jc w:val="center"/>
            </w:pPr>
            <w:r w:rsidRPr="004806A7">
              <w:rPr>
                <w:kern w:val="1"/>
              </w:rPr>
              <w:t>0,00</w:t>
            </w:r>
          </w:p>
        </w:tc>
        <w:tc>
          <w:tcPr>
            <w:tcW w:w="1353" w:type="dxa"/>
            <w:vAlign w:val="bottom"/>
          </w:tcPr>
          <w:p w:rsidR="00DB6453" w:rsidRPr="004144C9" w:rsidRDefault="00DB6453" w:rsidP="004806A7">
            <w:pPr>
              <w:jc w:val="center"/>
            </w:pPr>
            <w:r w:rsidRPr="004806A7">
              <w:rPr>
                <w:kern w:val="1"/>
              </w:rPr>
              <w:t>0,00</w:t>
            </w:r>
          </w:p>
        </w:tc>
      </w:tr>
      <w:tr w:rsidR="00DB6453" w:rsidRPr="004144C9" w:rsidTr="004806A7">
        <w:tc>
          <w:tcPr>
            <w:tcW w:w="616" w:type="dxa"/>
          </w:tcPr>
          <w:p w:rsidR="00DB6453" w:rsidRPr="004144C9" w:rsidRDefault="00DB6453" w:rsidP="004806A7">
            <w:pPr>
              <w:jc w:val="center"/>
            </w:pPr>
            <w:r>
              <w:t>4</w:t>
            </w:r>
          </w:p>
        </w:tc>
        <w:tc>
          <w:tcPr>
            <w:tcW w:w="4381" w:type="dxa"/>
            <w:vAlign w:val="bottom"/>
          </w:tcPr>
          <w:p w:rsidR="00DB6453" w:rsidRPr="004806A7" w:rsidRDefault="00DB6453" w:rsidP="00D164FF">
            <w:pPr>
              <w:rPr>
                <w:color w:val="000000"/>
              </w:rPr>
            </w:pPr>
            <w:r w:rsidRPr="004806A7">
              <w:rPr>
                <w:color w:val="000000"/>
              </w:rPr>
              <w:t>Капитальный ремонт очистных сооружений биологической очистки производительностью 400 м³/сут в с. Анучино Приморского края</w:t>
            </w:r>
          </w:p>
        </w:tc>
        <w:tc>
          <w:tcPr>
            <w:tcW w:w="3049" w:type="dxa"/>
          </w:tcPr>
          <w:p w:rsidR="00DB6453" w:rsidRDefault="00DB6453" w:rsidP="004806A7">
            <w:pPr>
              <w:jc w:val="center"/>
              <w:rPr>
                <w:color w:val="000000"/>
              </w:rPr>
            </w:pPr>
          </w:p>
          <w:p w:rsidR="00DB6453" w:rsidRDefault="00DB6453" w:rsidP="009C2CD7"/>
          <w:p w:rsidR="00DB6453" w:rsidRPr="009C2CD7" w:rsidRDefault="00DB6453" w:rsidP="009C2CD7">
            <w:pPr>
              <w:jc w:val="center"/>
            </w:pPr>
            <w:r>
              <w:t>Проверка проектно-сметной документации.</w:t>
            </w:r>
          </w:p>
        </w:tc>
        <w:tc>
          <w:tcPr>
            <w:tcW w:w="1418" w:type="dxa"/>
            <w:vAlign w:val="bottom"/>
          </w:tcPr>
          <w:p w:rsidR="00DB6453" w:rsidRPr="004806A7" w:rsidRDefault="00DB6453" w:rsidP="00480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20 200,00</w:t>
            </w:r>
          </w:p>
        </w:tc>
        <w:tc>
          <w:tcPr>
            <w:tcW w:w="1559" w:type="dxa"/>
            <w:vAlign w:val="bottom"/>
          </w:tcPr>
          <w:p w:rsidR="00DB6453" w:rsidRPr="004806A7" w:rsidRDefault="00DB6453" w:rsidP="004806A7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6 000 000,00</w:t>
            </w:r>
          </w:p>
        </w:tc>
        <w:tc>
          <w:tcPr>
            <w:tcW w:w="1559" w:type="dxa"/>
            <w:vAlign w:val="bottom"/>
          </w:tcPr>
          <w:p w:rsidR="00DB6453" w:rsidRPr="004806A7" w:rsidRDefault="00DB6453" w:rsidP="004806A7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0,00</w:t>
            </w:r>
          </w:p>
        </w:tc>
        <w:tc>
          <w:tcPr>
            <w:tcW w:w="1434" w:type="dxa"/>
            <w:vAlign w:val="bottom"/>
          </w:tcPr>
          <w:p w:rsidR="00DB6453" w:rsidRPr="004806A7" w:rsidRDefault="00DB6453" w:rsidP="004806A7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0,00</w:t>
            </w:r>
          </w:p>
        </w:tc>
        <w:tc>
          <w:tcPr>
            <w:tcW w:w="1353" w:type="dxa"/>
            <w:vAlign w:val="bottom"/>
          </w:tcPr>
          <w:p w:rsidR="00DB6453" w:rsidRPr="004806A7" w:rsidRDefault="00DB6453" w:rsidP="004806A7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0,00</w:t>
            </w:r>
          </w:p>
        </w:tc>
      </w:tr>
      <w:tr w:rsidR="00DB6453" w:rsidRPr="004144C9" w:rsidTr="004806A7">
        <w:tc>
          <w:tcPr>
            <w:tcW w:w="616" w:type="dxa"/>
          </w:tcPr>
          <w:p w:rsidR="00DB6453" w:rsidRPr="004144C9" w:rsidRDefault="00DB6453" w:rsidP="00D164FF"/>
        </w:tc>
        <w:tc>
          <w:tcPr>
            <w:tcW w:w="4381" w:type="dxa"/>
          </w:tcPr>
          <w:p w:rsidR="00DB6453" w:rsidRPr="004806A7" w:rsidRDefault="00DB6453" w:rsidP="00D164FF">
            <w:pPr>
              <w:rPr>
                <w:b/>
              </w:rPr>
            </w:pPr>
            <w:r w:rsidRPr="004806A7">
              <w:rPr>
                <w:b/>
              </w:rPr>
              <w:t>ИТОГО:</w:t>
            </w:r>
          </w:p>
        </w:tc>
        <w:tc>
          <w:tcPr>
            <w:tcW w:w="3049" w:type="dxa"/>
          </w:tcPr>
          <w:p w:rsidR="00DB6453" w:rsidRPr="004806A7" w:rsidRDefault="00DB6453" w:rsidP="004806A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DB6453" w:rsidRPr="004806A7" w:rsidRDefault="00DB6453" w:rsidP="004806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690 800</w:t>
            </w:r>
            <w:r w:rsidRPr="004806A7">
              <w:rPr>
                <w:b/>
                <w:color w:val="000000"/>
              </w:rPr>
              <w:t>,00</w:t>
            </w:r>
          </w:p>
        </w:tc>
        <w:tc>
          <w:tcPr>
            <w:tcW w:w="1559" w:type="dxa"/>
            <w:vAlign w:val="bottom"/>
          </w:tcPr>
          <w:p w:rsidR="00DB6453" w:rsidRPr="004806A7" w:rsidRDefault="00DB6453" w:rsidP="004806A7">
            <w:pPr>
              <w:jc w:val="center"/>
              <w:rPr>
                <w:b/>
                <w:color w:val="000000"/>
              </w:rPr>
            </w:pPr>
            <w:r w:rsidRPr="004806A7">
              <w:rPr>
                <w:b/>
                <w:color w:val="000000"/>
              </w:rPr>
              <w:t>6 056 000,00</w:t>
            </w:r>
          </w:p>
        </w:tc>
        <w:tc>
          <w:tcPr>
            <w:tcW w:w="1559" w:type="dxa"/>
            <w:vAlign w:val="bottom"/>
          </w:tcPr>
          <w:p w:rsidR="00DB6453" w:rsidRPr="004806A7" w:rsidRDefault="00DB6453" w:rsidP="004806A7">
            <w:pPr>
              <w:jc w:val="center"/>
              <w:rPr>
                <w:b/>
                <w:color w:val="000000"/>
              </w:rPr>
            </w:pPr>
            <w:r w:rsidRPr="004806A7">
              <w:rPr>
                <w:b/>
                <w:color w:val="000000"/>
              </w:rPr>
              <w:t>56 000,00</w:t>
            </w:r>
          </w:p>
        </w:tc>
        <w:tc>
          <w:tcPr>
            <w:tcW w:w="1434" w:type="dxa"/>
            <w:vAlign w:val="bottom"/>
          </w:tcPr>
          <w:p w:rsidR="00DB6453" w:rsidRPr="004806A7" w:rsidRDefault="00DB6453" w:rsidP="004806A7">
            <w:pPr>
              <w:jc w:val="center"/>
              <w:rPr>
                <w:b/>
                <w:color w:val="000000"/>
              </w:rPr>
            </w:pPr>
            <w:r w:rsidRPr="004806A7">
              <w:rPr>
                <w:b/>
                <w:color w:val="000000"/>
              </w:rPr>
              <w:t>56 000,00</w:t>
            </w:r>
          </w:p>
        </w:tc>
        <w:tc>
          <w:tcPr>
            <w:tcW w:w="1353" w:type="dxa"/>
            <w:vAlign w:val="bottom"/>
          </w:tcPr>
          <w:p w:rsidR="00DB6453" w:rsidRPr="004806A7" w:rsidRDefault="00DB6453" w:rsidP="004806A7">
            <w:pPr>
              <w:jc w:val="center"/>
              <w:rPr>
                <w:b/>
                <w:color w:val="000000"/>
              </w:rPr>
            </w:pPr>
            <w:r w:rsidRPr="004806A7">
              <w:rPr>
                <w:b/>
                <w:color w:val="000000"/>
              </w:rPr>
              <w:t>56 000,00</w:t>
            </w:r>
          </w:p>
        </w:tc>
      </w:tr>
    </w:tbl>
    <w:p w:rsidR="00DB6453" w:rsidRDefault="00DB6453" w:rsidP="00222DB3">
      <w:pPr>
        <w:pStyle w:val="NormalWeb"/>
        <w:spacing w:before="0" w:beforeAutospacing="0" w:after="0"/>
        <w:jc w:val="right"/>
        <w:rPr>
          <w:kern w:val="1"/>
          <w:sz w:val="18"/>
          <w:szCs w:val="18"/>
        </w:rPr>
      </w:pPr>
    </w:p>
    <w:p w:rsidR="00DB6453" w:rsidRPr="004144C9" w:rsidRDefault="00DB6453" w:rsidP="00222DB3">
      <w:pPr>
        <w:pStyle w:val="NormalWeb"/>
        <w:spacing w:before="0" w:beforeAutospacing="0" w:after="0"/>
        <w:jc w:val="right"/>
        <w:rPr>
          <w:kern w:val="1"/>
          <w:sz w:val="18"/>
          <w:szCs w:val="18"/>
        </w:rPr>
      </w:pPr>
      <w:r w:rsidRPr="004144C9">
        <w:rPr>
          <w:kern w:val="1"/>
          <w:sz w:val="18"/>
          <w:szCs w:val="18"/>
        </w:rPr>
        <w:t>Приложение № 1</w:t>
      </w:r>
    </w:p>
    <w:p w:rsidR="00DB6453" w:rsidRPr="004144C9" w:rsidRDefault="00DB6453" w:rsidP="00222DB3">
      <w:pPr>
        <w:pStyle w:val="NormalWeb"/>
        <w:spacing w:before="0" w:beforeAutospacing="0" w:after="0"/>
        <w:jc w:val="right"/>
        <w:rPr>
          <w:kern w:val="1"/>
          <w:sz w:val="18"/>
          <w:szCs w:val="18"/>
        </w:rPr>
      </w:pPr>
      <w:r w:rsidRPr="004144C9">
        <w:rPr>
          <w:kern w:val="1"/>
          <w:sz w:val="18"/>
          <w:szCs w:val="18"/>
        </w:rPr>
        <w:t>К подпрограмме</w:t>
      </w:r>
    </w:p>
    <w:p w:rsidR="00DB6453" w:rsidRPr="004144C9" w:rsidRDefault="00DB6453" w:rsidP="00222DB3">
      <w:pPr>
        <w:jc w:val="right"/>
        <w:rPr>
          <w:sz w:val="18"/>
          <w:szCs w:val="18"/>
        </w:rPr>
      </w:pPr>
      <w:r w:rsidRPr="004144C9">
        <w:rPr>
          <w:sz w:val="18"/>
          <w:szCs w:val="18"/>
        </w:rPr>
        <w:t>«Обеспечение инженерной инфраструктуры</w:t>
      </w:r>
    </w:p>
    <w:p w:rsidR="00DB6453" w:rsidRPr="004144C9" w:rsidRDefault="00DB6453" w:rsidP="00222DB3">
      <w:pPr>
        <w:jc w:val="right"/>
        <w:rPr>
          <w:sz w:val="18"/>
          <w:szCs w:val="18"/>
        </w:rPr>
      </w:pPr>
      <w:r w:rsidRPr="004144C9">
        <w:rPr>
          <w:sz w:val="18"/>
          <w:szCs w:val="18"/>
        </w:rPr>
        <w:t>земельных участков, предоставляемых бесплатно</w:t>
      </w:r>
    </w:p>
    <w:p w:rsidR="00DB6453" w:rsidRPr="004144C9" w:rsidRDefault="00DB6453" w:rsidP="00222DB3">
      <w:pPr>
        <w:jc w:val="right"/>
        <w:rPr>
          <w:sz w:val="18"/>
          <w:szCs w:val="18"/>
        </w:rPr>
      </w:pPr>
      <w:r w:rsidRPr="004144C9">
        <w:rPr>
          <w:sz w:val="18"/>
          <w:szCs w:val="18"/>
        </w:rPr>
        <w:t>для индивидуального жилищного строительства</w:t>
      </w:r>
    </w:p>
    <w:p w:rsidR="00DB6453" w:rsidRPr="004144C9" w:rsidRDefault="00DB6453" w:rsidP="00222DB3">
      <w:pPr>
        <w:jc w:val="right"/>
        <w:rPr>
          <w:sz w:val="18"/>
          <w:szCs w:val="18"/>
        </w:rPr>
      </w:pPr>
      <w:r w:rsidRPr="004144C9">
        <w:rPr>
          <w:sz w:val="18"/>
          <w:szCs w:val="18"/>
        </w:rPr>
        <w:t>семьям, имеющим трех и более детей на территории</w:t>
      </w:r>
    </w:p>
    <w:p w:rsidR="00DB6453" w:rsidRDefault="00DB6453" w:rsidP="001179D6">
      <w:pPr>
        <w:jc w:val="right"/>
        <w:rPr>
          <w:kern w:val="1"/>
          <w:sz w:val="28"/>
          <w:szCs w:val="28"/>
        </w:rPr>
      </w:pPr>
      <w:r w:rsidRPr="004144C9">
        <w:rPr>
          <w:sz w:val="18"/>
          <w:szCs w:val="18"/>
        </w:rPr>
        <w:t>Анучинского муниципального района»  на 2015-2019 гг.</w:t>
      </w:r>
    </w:p>
    <w:p w:rsidR="00DB6453" w:rsidRDefault="00DB6453" w:rsidP="00D164FF">
      <w:pPr>
        <w:pStyle w:val="NormalWeb"/>
        <w:spacing w:before="0" w:beforeAutospacing="0" w:after="0"/>
        <w:jc w:val="center"/>
        <w:rPr>
          <w:kern w:val="1"/>
          <w:sz w:val="28"/>
          <w:szCs w:val="28"/>
        </w:rPr>
      </w:pPr>
    </w:p>
    <w:p w:rsidR="00DB6453" w:rsidRDefault="00DB6453" w:rsidP="00D164FF">
      <w:pPr>
        <w:pStyle w:val="NormalWeb"/>
        <w:spacing w:before="0" w:beforeAutospacing="0" w:after="0"/>
        <w:jc w:val="center"/>
        <w:rPr>
          <w:kern w:val="1"/>
          <w:sz w:val="28"/>
          <w:szCs w:val="28"/>
        </w:rPr>
      </w:pPr>
    </w:p>
    <w:p w:rsidR="00DB6453" w:rsidRPr="000F3A8A" w:rsidRDefault="00DB6453" w:rsidP="00F73094">
      <w:pPr>
        <w:pStyle w:val="NormalWeb"/>
        <w:spacing w:before="0" w:beforeAutospacing="0" w:after="0"/>
        <w:jc w:val="center"/>
        <w:rPr>
          <w:color w:val="FF0000"/>
          <w:kern w:val="1"/>
          <w:sz w:val="32"/>
          <w:szCs w:val="32"/>
        </w:rPr>
      </w:pPr>
      <w:r w:rsidRPr="004144C9">
        <w:rPr>
          <w:kern w:val="1"/>
        </w:rPr>
        <w:t>Перечень программных мероприятий</w:t>
      </w:r>
      <w:r>
        <w:rPr>
          <w:kern w:val="1"/>
        </w:rPr>
        <w:t xml:space="preserve">   </w:t>
      </w:r>
    </w:p>
    <w:p w:rsidR="00DB6453" w:rsidRPr="004144C9" w:rsidRDefault="00DB6453" w:rsidP="00F73094">
      <w:pPr>
        <w:jc w:val="center"/>
      </w:pPr>
      <w:r w:rsidRPr="004144C9">
        <w:t>«Обеспечение инженерной инфраструктуры земельных участков, предоставляемых бесплатно для индивидуального жилищного строительства семьям</w:t>
      </w:r>
      <w:r>
        <w:t>,</w:t>
      </w:r>
      <w:r w:rsidRPr="004144C9">
        <w:t xml:space="preserve"> имеющим трех и более детей на территории Анучинского муниципального района» на 2015-</w:t>
      </w:r>
      <w:smartTag w:uri="urn:schemas-microsoft-com:office:smarttags" w:element="metricconverter">
        <w:smartTagPr>
          <w:attr w:name="ProductID" w:val="2019 г"/>
        </w:smartTagPr>
        <w:r w:rsidRPr="004144C9">
          <w:t>2019 г</w:t>
        </w:r>
      </w:smartTag>
      <w:r w:rsidRPr="004144C9">
        <w:t>.г.</w:t>
      </w:r>
    </w:p>
    <w:p w:rsidR="00DB6453" w:rsidRPr="004144C9" w:rsidRDefault="00DB6453" w:rsidP="00D164FF">
      <w:pPr>
        <w:jc w:val="right"/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812"/>
        <w:gridCol w:w="1701"/>
        <w:gridCol w:w="1559"/>
        <w:gridCol w:w="1701"/>
        <w:gridCol w:w="1843"/>
        <w:gridCol w:w="1843"/>
      </w:tblGrid>
      <w:tr w:rsidR="00DB6453" w:rsidRPr="004144C9" w:rsidTr="004806A7">
        <w:tc>
          <w:tcPr>
            <w:tcW w:w="709" w:type="dxa"/>
          </w:tcPr>
          <w:p w:rsidR="00DB6453" w:rsidRPr="004144C9" w:rsidRDefault="00DB6453" w:rsidP="004806A7">
            <w:pPr>
              <w:jc w:val="center"/>
            </w:pPr>
            <w:r w:rsidRPr="004144C9">
              <w:t>№ п/п</w:t>
            </w:r>
          </w:p>
        </w:tc>
        <w:tc>
          <w:tcPr>
            <w:tcW w:w="5812" w:type="dxa"/>
          </w:tcPr>
          <w:p w:rsidR="00DB6453" w:rsidRPr="004144C9" w:rsidRDefault="00DB6453" w:rsidP="00D164FF">
            <w:r w:rsidRPr="004806A7">
              <w:rPr>
                <w:kern w:val="1"/>
              </w:rPr>
              <w:t>Наименование мероприятий</w:t>
            </w:r>
          </w:p>
        </w:tc>
        <w:tc>
          <w:tcPr>
            <w:tcW w:w="1701" w:type="dxa"/>
          </w:tcPr>
          <w:p w:rsidR="00DB6453" w:rsidRPr="004806A7" w:rsidRDefault="00DB6453" w:rsidP="004806A7">
            <w:pPr>
              <w:pStyle w:val="NormalWeb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 xml:space="preserve">2015 </w:t>
            </w:r>
          </w:p>
        </w:tc>
        <w:tc>
          <w:tcPr>
            <w:tcW w:w="1559" w:type="dxa"/>
          </w:tcPr>
          <w:p w:rsidR="00DB6453" w:rsidRPr="004806A7" w:rsidRDefault="00DB6453" w:rsidP="004806A7">
            <w:pPr>
              <w:pStyle w:val="NormalWeb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2016</w:t>
            </w:r>
          </w:p>
        </w:tc>
        <w:tc>
          <w:tcPr>
            <w:tcW w:w="1701" w:type="dxa"/>
          </w:tcPr>
          <w:p w:rsidR="00DB6453" w:rsidRPr="004806A7" w:rsidRDefault="00DB6453" w:rsidP="004806A7">
            <w:pPr>
              <w:pStyle w:val="NormalWeb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2017</w:t>
            </w:r>
          </w:p>
        </w:tc>
        <w:tc>
          <w:tcPr>
            <w:tcW w:w="1843" w:type="dxa"/>
          </w:tcPr>
          <w:p w:rsidR="00DB6453" w:rsidRPr="004806A7" w:rsidRDefault="00DB6453" w:rsidP="004806A7">
            <w:pPr>
              <w:pStyle w:val="NormalWeb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2018</w:t>
            </w:r>
          </w:p>
        </w:tc>
        <w:tc>
          <w:tcPr>
            <w:tcW w:w="1843" w:type="dxa"/>
          </w:tcPr>
          <w:p w:rsidR="00DB6453" w:rsidRPr="004806A7" w:rsidRDefault="00DB6453" w:rsidP="004806A7">
            <w:pPr>
              <w:pStyle w:val="NormalWeb"/>
              <w:numPr>
                <w:ilvl w:val="0"/>
                <w:numId w:val="18"/>
              </w:numPr>
              <w:spacing w:before="0" w:beforeAutospacing="0" w:after="0"/>
              <w:jc w:val="center"/>
              <w:rPr>
                <w:kern w:val="1"/>
              </w:rPr>
            </w:pPr>
          </w:p>
        </w:tc>
      </w:tr>
      <w:tr w:rsidR="00DB6453" w:rsidRPr="004144C9" w:rsidTr="004806A7">
        <w:tc>
          <w:tcPr>
            <w:tcW w:w="709" w:type="dxa"/>
          </w:tcPr>
          <w:p w:rsidR="00DB6453" w:rsidRPr="004144C9" w:rsidRDefault="00DB6453" w:rsidP="004806A7">
            <w:pPr>
              <w:jc w:val="center"/>
            </w:pPr>
            <w:r w:rsidRPr="004144C9">
              <w:t>1</w:t>
            </w:r>
          </w:p>
        </w:tc>
        <w:tc>
          <w:tcPr>
            <w:tcW w:w="5812" w:type="dxa"/>
          </w:tcPr>
          <w:p w:rsidR="00DB6453" w:rsidRPr="004144C9" w:rsidRDefault="00DB6453" w:rsidP="00717E56">
            <w:r w:rsidRPr="004144C9">
              <w:t>1.Проектно-изыскательские мероприятия:</w:t>
            </w:r>
          </w:p>
          <w:p w:rsidR="00DB6453" w:rsidRPr="004144C9" w:rsidRDefault="00DB6453" w:rsidP="00717E56">
            <w:r w:rsidRPr="004144C9">
              <w:t>1.1.Технические условия на электроснабжение.</w:t>
            </w:r>
          </w:p>
          <w:p w:rsidR="00DB6453" w:rsidRDefault="00DB6453" w:rsidP="004806A7">
            <w:pPr>
              <w:pStyle w:val="ListParagraph"/>
              <w:ind w:left="0"/>
            </w:pPr>
            <w:r w:rsidRPr="004144C9">
              <w:t>1.2.Инженерно-геологические и гидрологические изыскания под строительство инженерных сетей.</w:t>
            </w:r>
          </w:p>
          <w:p w:rsidR="00DB6453" w:rsidRPr="004144C9" w:rsidRDefault="00DB6453" w:rsidP="004806A7">
            <w:pPr>
              <w:pStyle w:val="ListParagraph"/>
              <w:ind w:left="0"/>
            </w:pPr>
            <w:r w:rsidRPr="004144C9">
              <w:t>2.Выполнение ПСД на сети транспортной инфраструктуры.</w:t>
            </w:r>
          </w:p>
          <w:p w:rsidR="00DB6453" w:rsidRDefault="00DB6453" w:rsidP="004806A7">
            <w:pPr>
              <w:pStyle w:val="ListParagraph"/>
              <w:ind w:left="35" w:hanging="186"/>
            </w:pPr>
            <w:r w:rsidRPr="004144C9">
              <w:t xml:space="preserve">  3.Прохождение экспертизы проектов.</w:t>
            </w:r>
            <w:r>
              <w:t xml:space="preserve"> </w:t>
            </w:r>
          </w:p>
          <w:p w:rsidR="00DB6453" w:rsidRPr="004144C9" w:rsidRDefault="00DB6453" w:rsidP="004806A7">
            <w:pPr>
              <w:pStyle w:val="ListParagraph"/>
              <w:ind w:left="35" w:hanging="35"/>
            </w:pPr>
            <w:r>
              <w:t>4. Проект планировки территории.</w:t>
            </w:r>
          </w:p>
        </w:tc>
        <w:tc>
          <w:tcPr>
            <w:tcW w:w="1701" w:type="dxa"/>
            <w:vAlign w:val="bottom"/>
          </w:tcPr>
          <w:p w:rsidR="00DB6453" w:rsidRPr="004144C9" w:rsidRDefault="00DB6453" w:rsidP="004806A7">
            <w:pPr>
              <w:jc w:val="center"/>
            </w:pPr>
            <w:r w:rsidRPr="00741B53">
              <w:t>500 000,00</w:t>
            </w:r>
          </w:p>
        </w:tc>
        <w:tc>
          <w:tcPr>
            <w:tcW w:w="1559" w:type="dxa"/>
            <w:vAlign w:val="bottom"/>
          </w:tcPr>
          <w:p w:rsidR="00DB6453" w:rsidRPr="004144C9" w:rsidRDefault="00DB6453" w:rsidP="004806A7">
            <w:pPr>
              <w:jc w:val="center"/>
            </w:pPr>
            <w:r>
              <w:t>864 000,00</w:t>
            </w:r>
          </w:p>
        </w:tc>
        <w:tc>
          <w:tcPr>
            <w:tcW w:w="1701" w:type="dxa"/>
            <w:vAlign w:val="bottom"/>
          </w:tcPr>
          <w:p w:rsidR="00DB6453" w:rsidRPr="004144C9" w:rsidRDefault="00DB6453" w:rsidP="004806A7">
            <w:pPr>
              <w:jc w:val="center"/>
            </w:pPr>
            <w:r w:rsidRPr="004144C9">
              <w:t>0,00</w:t>
            </w:r>
          </w:p>
        </w:tc>
        <w:tc>
          <w:tcPr>
            <w:tcW w:w="1843" w:type="dxa"/>
            <w:vAlign w:val="bottom"/>
          </w:tcPr>
          <w:p w:rsidR="00DB6453" w:rsidRPr="004144C9" w:rsidRDefault="00DB6453" w:rsidP="004806A7">
            <w:pPr>
              <w:jc w:val="center"/>
            </w:pPr>
            <w:r w:rsidRPr="004144C9">
              <w:t>0,00</w:t>
            </w:r>
          </w:p>
        </w:tc>
        <w:tc>
          <w:tcPr>
            <w:tcW w:w="1843" w:type="dxa"/>
            <w:vAlign w:val="bottom"/>
          </w:tcPr>
          <w:p w:rsidR="00DB6453" w:rsidRPr="004144C9" w:rsidRDefault="00DB6453" w:rsidP="004806A7">
            <w:pPr>
              <w:jc w:val="center"/>
            </w:pPr>
            <w:r w:rsidRPr="004144C9">
              <w:t>0,00</w:t>
            </w:r>
          </w:p>
        </w:tc>
      </w:tr>
      <w:tr w:rsidR="00DB6453" w:rsidRPr="004144C9" w:rsidTr="004806A7">
        <w:tc>
          <w:tcPr>
            <w:tcW w:w="709" w:type="dxa"/>
          </w:tcPr>
          <w:p w:rsidR="00DB6453" w:rsidRPr="004144C9" w:rsidRDefault="00DB6453" w:rsidP="004806A7">
            <w:pPr>
              <w:jc w:val="center"/>
            </w:pPr>
            <w:r w:rsidRPr="004144C9">
              <w:t>2</w:t>
            </w:r>
          </w:p>
        </w:tc>
        <w:tc>
          <w:tcPr>
            <w:tcW w:w="5812" w:type="dxa"/>
          </w:tcPr>
          <w:p w:rsidR="00DB6453" w:rsidRPr="004144C9" w:rsidRDefault="00DB6453" w:rsidP="00D164FF">
            <w:r w:rsidRPr="004144C9">
              <w:t>2.Выполнение строительно-монтажных работ по устройству наружных инженерных и транспортных сетей:</w:t>
            </w:r>
          </w:p>
          <w:p w:rsidR="00DB6453" w:rsidRPr="004144C9" w:rsidRDefault="00DB6453" w:rsidP="00D164FF">
            <w:r w:rsidRPr="004144C9">
              <w:t>2.1.Строительство наружных сетей электроснабжения, водоснабжения, строительство дороги.</w:t>
            </w:r>
          </w:p>
        </w:tc>
        <w:tc>
          <w:tcPr>
            <w:tcW w:w="1701" w:type="dxa"/>
            <w:vAlign w:val="bottom"/>
          </w:tcPr>
          <w:p w:rsidR="00DB6453" w:rsidRPr="004144C9" w:rsidRDefault="00DB6453" w:rsidP="004806A7">
            <w:pPr>
              <w:jc w:val="center"/>
            </w:pPr>
            <w:r w:rsidRPr="004144C9">
              <w:t>0,00</w:t>
            </w:r>
          </w:p>
        </w:tc>
        <w:tc>
          <w:tcPr>
            <w:tcW w:w="1559" w:type="dxa"/>
            <w:vAlign w:val="bottom"/>
          </w:tcPr>
          <w:p w:rsidR="00DB6453" w:rsidRPr="004144C9" w:rsidRDefault="00DB6453" w:rsidP="004806A7">
            <w:pPr>
              <w:jc w:val="center"/>
            </w:pPr>
            <w:r>
              <w:t>406 000,00</w:t>
            </w:r>
          </w:p>
        </w:tc>
        <w:tc>
          <w:tcPr>
            <w:tcW w:w="1701" w:type="dxa"/>
            <w:vAlign w:val="bottom"/>
          </w:tcPr>
          <w:p w:rsidR="00DB6453" w:rsidRPr="004144C9" w:rsidRDefault="00DB6453" w:rsidP="004806A7">
            <w:pPr>
              <w:jc w:val="center"/>
            </w:pPr>
            <w:r w:rsidRPr="004144C9">
              <w:t>600</w:t>
            </w:r>
            <w:r>
              <w:t xml:space="preserve"> </w:t>
            </w:r>
            <w:r w:rsidRPr="004144C9">
              <w:t>000,00</w:t>
            </w:r>
          </w:p>
        </w:tc>
        <w:tc>
          <w:tcPr>
            <w:tcW w:w="1843" w:type="dxa"/>
            <w:vAlign w:val="bottom"/>
          </w:tcPr>
          <w:p w:rsidR="00DB6453" w:rsidRPr="004144C9" w:rsidRDefault="00DB6453" w:rsidP="004806A7">
            <w:pPr>
              <w:jc w:val="center"/>
            </w:pPr>
            <w:r w:rsidRPr="004144C9">
              <w:t>900</w:t>
            </w:r>
            <w:r>
              <w:t xml:space="preserve"> </w:t>
            </w:r>
            <w:r w:rsidRPr="004144C9">
              <w:t>000,00</w:t>
            </w:r>
          </w:p>
        </w:tc>
        <w:tc>
          <w:tcPr>
            <w:tcW w:w="1843" w:type="dxa"/>
            <w:vAlign w:val="bottom"/>
          </w:tcPr>
          <w:p w:rsidR="00DB6453" w:rsidRPr="004144C9" w:rsidRDefault="00DB6453" w:rsidP="004806A7">
            <w:pPr>
              <w:jc w:val="center"/>
            </w:pPr>
            <w:r w:rsidRPr="004144C9">
              <w:t>0,00</w:t>
            </w:r>
          </w:p>
        </w:tc>
      </w:tr>
      <w:tr w:rsidR="00DB6453" w:rsidRPr="004144C9" w:rsidTr="004806A7">
        <w:tc>
          <w:tcPr>
            <w:tcW w:w="709" w:type="dxa"/>
          </w:tcPr>
          <w:p w:rsidR="00DB6453" w:rsidRPr="004144C9" w:rsidRDefault="00DB6453" w:rsidP="004806A7">
            <w:pPr>
              <w:jc w:val="center"/>
            </w:pPr>
            <w:r w:rsidRPr="004144C9">
              <w:t>3</w:t>
            </w:r>
          </w:p>
        </w:tc>
        <w:tc>
          <w:tcPr>
            <w:tcW w:w="5812" w:type="dxa"/>
          </w:tcPr>
          <w:p w:rsidR="00DB6453" w:rsidRPr="004144C9" w:rsidRDefault="00DB6453" w:rsidP="00D164FF">
            <w:r w:rsidRPr="004144C9">
              <w:t>Устройство асфальтового дорожного покрытия</w:t>
            </w:r>
          </w:p>
        </w:tc>
        <w:tc>
          <w:tcPr>
            <w:tcW w:w="1701" w:type="dxa"/>
            <w:vAlign w:val="bottom"/>
          </w:tcPr>
          <w:p w:rsidR="00DB6453" w:rsidRPr="004144C9" w:rsidRDefault="00DB6453" w:rsidP="004806A7">
            <w:pPr>
              <w:jc w:val="center"/>
            </w:pPr>
            <w:r w:rsidRPr="004144C9">
              <w:t>0,00</w:t>
            </w:r>
          </w:p>
        </w:tc>
        <w:tc>
          <w:tcPr>
            <w:tcW w:w="1559" w:type="dxa"/>
            <w:vAlign w:val="bottom"/>
          </w:tcPr>
          <w:p w:rsidR="00DB6453" w:rsidRPr="004144C9" w:rsidRDefault="00DB6453" w:rsidP="004806A7">
            <w:pPr>
              <w:jc w:val="center"/>
            </w:pPr>
            <w:r w:rsidRPr="004144C9">
              <w:t>0,00</w:t>
            </w:r>
          </w:p>
        </w:tc>
        <w:tc>
          <w:tcPr>
            <w:tcW w:w="1701" w:type="dxa"/>
            <w:vAlign w:val="bottom"/>
          </w:tcPr>
          <w:p w:rsidR="00DB6453" w:rsidRPr="004144C9" w:rsidRDefault="00DB6453" w:rsidP="004806A7">
            <w:pPr>
              <w:jc w:val="center"/>
            </w:pPr>
            <w:r w:rsidRPr="004144C9">
              <w:t>0,00</w:t>
            </w:r>
          </w:p>
        </w:tc>
        <w:tc>
          <w:tcPr>
            <w:tcW w:w="1843" w:type="dxa"/>
            <w:vAlign w:val="bottom"/>
          </w:tcPr>
          <w:p w:rsidR="00DB6453" w:rsidRPr="004144C9" w:rsidRDefault="00DB6453" w:rsidP="004806A7">
            <w:pPr>
              <w:jc w:val="center"/>
            </w:pPr>
            <w:r w:rsidRPr="004144C9">
              <w:t>0,00</w:t>
            </w:r>
          </w:p>
        </w:tc>
        <w:tc>
          <w:tcPr>
            <w:tcW w:w="1843" w:type="dxa"/>
            <w:vAlign w:val="bottom"/>
          </w:tcPr>
          <w:p w:rsidR="00DB6453" w:rsidRPr="004144C9" w:rsidRDefault="00DB6453" w:rsidP="004806A7">
            <w:pPr>
              <w:jc w:val="center"/>
            </w:pPr>
            <w:r w:rsidRPr="004144C9">
              <w:t>1</w:t>
            </w:r>
            <w:r>
              <w:t> </w:t>
            </w:r>
            <w:r w:rsidRPr="004144C9">
              <w:t>000</w:t>
            </w:r>
            <w:r>
              <w:t xml:space="preserve"> </w:t>
            </w:r>
            <w:r w:rsidRPr="004144C9">
              <w:t>000,00</w:t>
            </w:r>
          </w:p>
        </w:tc>
      </w:tr>
      <w:tr w:rsidR="00DB6453" w:rsidRPr="004144C9" w:rsidTr="004806A7">
        <w:tc>
          <w:tcPr>
            <w:tcW w:w="709" w:type="dxa"/>
          </w:tcPr>
          <w:p w:rsidR="00DB6453" w:rsidRPr="004144C9" w:rsidRDefault="00DB6453" w:rsidP="004806A7">
            <w:pPr>
              <w:jc w:val="center"/>
            </w:pPr>
          </w:p>
        </w:tc>
        <w:tc>
          <w:tcPr>
            <w:tcW w:w="5812" w:type="dxa"/>
          </w:tcPr>
          <w:p w:rsidR="00DB6453" w:rsidRPr="004806A7" w:rsidRDefault="00DB6453" w:rsidP="00D164FF">
            <w:pPr>
              <w:rPr>
                <w:b/>
              </w:rPr>
            </w:pPr>
            <w:r w:rsidRPr="004806A7">
              <w:rPr>
                <w:b/>
              </w:rPr>
              <w:t>ИТОГО:</w:t>
            </w:r>
          </w:p>
        </w:tc>
        <w:tc>
          <w:tcPr>
            <w:tcW w:w="1701" w:type="dxa"/>
            <w:vAlign w:val="bottom"/>
          </w:tcPr>
          <w:p w:rsidR="00DB6453" w:rsidRPr="004806A7" w:rsidRDefault="00DB6453" w:rsidP="004806A7">
            <w:pPr>
              <w:jc w:val="center"/>
              <w:rPr>
                <w:b/>
              </w:rPr>
            </w:pPr>
            <w:r w:rsidRPr="004806A7">
              <w:rPr>
                <w:b/>
              </w:rPr>
              <w:t>500 000,00</w:t>
            </w:r>
          </w:p>
        </w:tc>
        <w:tc>
          <w:tcPr>
            <w:tcW w:w="1559" w:type="dxa"/>
            <w:vAlign w:val="bottom"/>
          </w:tcPr>
          <w:p w:rsidR="00DB6453" w:rsidRPr="004806A7" w:rsidRDefault="00DB6453" w:rsidP="004806A7">
            <w:pPr>
              <w:jc w:val="center"/>
              <w:rPr>
                <w:b/>
              </w:rPr>
            </w:pPr>
            <w:r w:rsidRPr="004806A7">
              <w:rPr>
                <w:b/>
              </w:rPr>
              <w:t>1 270 000,00</w:t>
            </w:r>
          </w:p>
        </w:tc>
        <w:tc>
          <w:tcPr>
            <w:tcW w:w="1701" w:type="dxa"/>
            <w:vAlign w:val="bottom"/>
          </w:tcPr>
          <w:p w:rsidR="00DB6453" w:rsidRPr="004806A7" w:rsidRDefault="00DB6453" w:rsidP="004806A7">
            <w:pPr>
              <w:jc w:val="center"/>
              <w:rPr>
                <w:b/>
              </w:rPr>
            </w:pPr>
            <w:r w:rsidRPr="004806A7">
              <w:rPr>
                <w:b/>
              </w:rPr>
              <w:t>600 000,00</w:t>
            </w:r>
          </w:p>
        </w:tc>
        <w:tc>
          <w:tcPr>
            <w:tcW w:w="1843" w:type="dxa"/>
            <w:vAlign w:val="bottom"/>
          </w:tcPr>
          <w:p w:rsidR="00DB6453" w:rsidRPr="004806A7" w:rsidRDefault="00DB6453" w:rsidP="004806A7">
            <w:pPr>
              <w:jc w:val="center"/>
              <w:rPr>
                <w:b/>
              </w:rPr>
            </w:pPr>
            <w:r w:rsidRPr="004806A7">
              <w:rPr>
                <w:b/>
              </w:rPr>
              <w:t>900 000,00</w:t>
            </w:r>
          </w:p>
        </w:tc>
        <w:tc>
          <w:tcPr>
            <w:tcW w:w="1843" w:type="dxa"/>
            <w:vAlign w:val="bottom"/>
          </w:tcPr>
          <w:p w:rsidR="00DB6453" w:rsidRPr="004806A7" w:rsidRDefault="00DB6453" w:rsidP="004806A7">
            <w:pPr>
              <w:jc w:val="center"/>
              <w:rPr>
                <w:b/>
              </w:rPr>
            </w:pPr>
            <w:r w:rsidRPr="004806A7">
              <w:rPr>
                <w:b/>
              </w:rPr>
              <w:t>1 000 000,00</w:t>
            </w:r>
          </w:p>
        </w:tc>
      </w:tr>
    </w:tbl>
    <w:p w:rsidR="00DB6453" w:rsidRPr="004144C9" w:rsidRDefault="00DB6453" w:rsidP="00D164FF">
      <w:pPr>
        <w:jc w:val="right"/>
      </w:pPr>
    </w:p>
    <w:p w:rsidR="00DB6453" w:rsidRDefault="00DB6453" w:rsidP="00D164FF">
      <w:pPr>
        <w:jc w:val="right"/>
      </w:pPr>
    </w:p>
    <w:p w:rsidR="00DB6453" w:rsidRDefault="00DB6453" w:rsidP="00D164FF">
      <w:pPr>
        <w:jc w:val="right"/>
      </w:pPr>
    </w:p>
    <w:p w:rsidR="00DB6453" w:rsidRDefault="00DB6453" w:rsidP="00D164FF">
      <w:pPr>
        <w:jc w:val="right"/>
      </w:pPr>
    </w:p>
    <w:p w:rsidR="00DB6453" w:rsidRPr="004144C9" w:rsidRDefault="00DB6453" w:rsidP="00D164FF">
      <w:pPr>
        <w:jc w:val="right"/>
      </w:pPr>
    </w:p>
    <w:p w:rsidR="00DB6453" w:rsidRDefault="00DB6453" w:rsidP="00D164FF">
      <w:pPr>
        <w:jc w:val="right"/>
        <w:rPr>
          <w:sz w:val="22"/>
          <w:szCs w:val="22"/>
        </w:rPr>
      </w:pPr>
    </w:p>
    <w:p w:rsidR="00DB6453" w:rsidRDefault="00DB6453" w:rsidP="00E029AE">
      <w:pPr>
        <w:pStyle w:val="NormalWeb"/>
        <w:spacing w:before="0" w:beforeAutospacing="0" w:after="0"/>
        <w:jc w:val="right"/>
        <w:rPr>
          <w:kern w:val="1"/>
          <w:sz w:val="18"/>
          <w:szCs w:val="18"/>
        </w:rPr>
      </w:pPr>
    </w:p>
    <w:p w:rsidR="00DB6453" w:rsidRPr="004144C9" w:rsidRDefault="00DB6453" w:rsidP="00E029AE">
      <w:pPr>
        <w:pStyle w:val="NormalWeb"/>
        <w:spacing w:before="0" w:beforeAutospacing="0" w:after="0"/>
        <w:jc w:val="right"/>
        <w:rPr>
          <w:kern w:val="1"/>
          <w:sz w:val="18"/>
          <w:szCs w:val="18"/>
        </w:rPr>
      </w:pPr>
      <w:r>
        <w:rPr>
          <w:kern w:val="1"/>
          <w:sz w:val="18"/>
          <w:szCs w:val="18"/>
        </w:rPr>
        <w:t>Пр</w:t>
      </w:r>
      <w:r w:rsidRPr="004144C9">
        <w:rPr>
          <w:kern w:val="1"/>
          <w:sz w:val="18"/>
          <w:szCs w:val="18"/>
        </w:rPr>
        <w:t>иложение № 1</w:t>
      </w:r>
    </w:p>
    <w:p w:rsidR="00DB6453" w:rsidRPr="004144C9" w:rsidRDefault="00DB6453" w:rsidP="00E029AE">
      <w:pPr>
        <w:pStyle w:val="NormalWeb"/>
        <w:spacing w:before="0" w:beforeAutospacing="0" w:after="0"/>
        <w:jc w:val="right"/>
        <w:rPr>
          <w:kern w:val="1"/>
          <w:sz w:val="18"/>
          <w:szCs w:val="18"/>
        </w:rPr>
      </w:pPr>
      <w:r w:rsidRPr="004144C9">
        <w:rPr>
          <w:kern w:val="1"/>
          <w:sz w:val="18"/>
          <w:szCs w:val="18"/>
        </w:rPr>
        <w:t>К подпрограмме</w:t>
      </w:r>
    </w:p>
    <w:p w:rsidR="00DB6453" w:rsidRPr="004144C9" w:rsidRDefault="00DB6453" w:rsidP="00E029AE">
      <w:pPr>
        <w:pStyle w:val="NormalWeb"/>
        <w:spacing w:before="0" w:beforeAutospacing="0" w:after="0"/>
        <w:jc w:val="right"/>
        <w:rPr>
          <w:sz w:val="18"/>
          <w:szCs w:val="18"/>
        </w:rPr>
      </w:pPr>
      <w:r w:rsidRPr="004144C9">
        <w:rPr>
          <w:sz w:val="18"/>
          <w:szCs w:val="18"/>
        </w:rPr>
        <w:t xml:space="preserve">«Содержание и текущий ремонт автомобильных </w:t>
      </w:r>
    </w:p>
    <w:p w:rsidR="00DB6453" w:rsidRPr="004144C9" w:rsidRDefault="00DB6453" w:rsidP="00E029AE">
      <w:pPr>
        <w:pStyle w:val="NormalWeb"/>
        <w:spacing w:before="0" w:beforeAutospacing="0" w:after="0"/>
        <w:jc w:val="right"/>
        <w:rPr>
          <w:sz w:val="18"/>
          <w:szCs w:val="18"/>
        </w:rPr>
      </w:pPr>
      <w:r w:rsidRPr="004144C9">
        <w:rPr>
          <w:sz w:val="18"/>
          <w:szCs w:val="18"/>
        </w:rPr>
        <w:t>дорог постоянного пользования, находящихся</w:t>
      </w:r>
    </w:p>
    <w:p w:rsidR="00DB6453" w:rsidRPr="004144C9" w:rsidRDefault="00DB6453" w:rsidP="00E029AE">
      <w:pPr>
        <w:pStyle w:val="NormalWeb"/>
        <w:spacing w:before="0" w:beforeAutospacing="0" w:after="0"/>
        <w:jc w:val="right"/>
        <w:rPr>
          <w:sz w:val="18"/>
          <w:szCs w:val="18"/>
        </w:rPr>
      </w:pPr>
      <w:r w:rsidRPr="004144C9">
        <w:rPr>
          <w:sz w:val="18"/>
          <w:szCs w:val="18"/>
        </w:rPr>
        <w:t xml:space="preserve"> в муниципальной собственности администрации</w:t>
      </w:r>
    </w:p>
    <w:p w:rsidR="00DB6453" w:rsidRPr="004144C9" w:rsidRDefault="00DB6453" w:rsidP="00E029AE">
      <w:pPr>
        <w:pStyle w:val="NormalWeb"/>
        <w:spacing w:before="0" w:beforeAutospacing="0" w:after="0"/>
        <w:jc w:val="right"/>
        <w:rPr>
          <w:kern w:val="1"/>
          <w:sz w:val="18"/>
          <w:szCs w:val="18"/>
        </w:rPr>
      </w:pPr>
      <w:r w:rsidRPr="004144C9">
        <w:rPr>
          <w:sz w:val="18"/>
          <w:szCs w:val="18"/>
        </w:rPr>
        <w:t xml:space="preserve"> Анучинского муниципального района»  </w:t>
      </w:r>
      <w:r w:rsidRPr="004144C9">
        <w:rPr>
          <w:kern w:val="1"/>
          <w:sz w:val="18"/>
          <w:szCs w:val="18"/>
        </w:rPr>
        <w:t>на 2015- 2019 гг.</w:t>
      </w:r>
    </w:p>
    <w:p w:rsidR="00DB6453" w:rsidRDefault="00DB6453" w:rsidP="00E029AE">
      <w:pPr>
        <w:pStyle w:val="NormalWeb"/>
        <w:spacing w:before="0" w:beforeAutospacing="0" w:after="0"/>
        <w:jc w:val="right"/>
        <w:rPr>
          <w:kern w:val="1"/>
          <w:sz w:val="20"/>
          <w:szCs w:val="20"/>
        </w:rPr>
      </w:pPr>
    </w:p>
    <w:p w:rsidR="00DB6453" w:rsidRDefault="00DB6453" w:rsidP="00E029AE">
      <w:pPr>
        <w:pStyle w:val="NormalWeb"/>
        <w:spacing w:before="0" w:beforeAutospacing="0" w:after="0"/>
        <w:jc w:val="right"/>
        <w:rPr>
          <w:kern w:val="1"/>
          <w:sz w:val="20"/>
          <w:szCs w:val="20"/>
        </w:rPr>
      </w:pPr>
    </w:p>
    <w:p w:rsidR="00DB6453" w:rsidRPr="001D2F0D" w:rsidRDefault="00DB6453" w:rsidP="00E029AE">
      <w:pPr>
        <w:pStyle w:val="NormalWeb"/>
        <w:spacing w:before="0" w:beforeAutospacing="0" w:after="0"/>
        <w:jc w:val="right"/>
        <w:rPr>
          <w:kern w:val="1"/>
          <w:sz w:val="20"/>
          <w:szCs w:val="20"/>
        </w:rPr>
      </w:pPr>
    </w:p>
    <w:p w:rsidR="00DB6453" w:rsidRPr="004144C9" w:rsidRDefault="00DB6453" w:rsidP="00E029AE">
      <w:pPr>
        <w:pStyle w:val="NormalWeb"/>
        <w:spacing w:before="0" w:beforeAutospacing="0" w:after="0"/>
        <w:jc w:val="right"/>
        <w:rPr>
          <w:kern w:val="1"/>
        </w:rPr>
      </w:pPr>
    </w:p>
    <w:p w:rsidR="00DB6453" w:rsidRPr="004144C9" w:rsidRDefault="00DB6453" w:rsidP="00E029AE">
      <w:pPr>
        <w:pStyle w:val="NormalWeb"/>
        <w:spacing w:before="0" w:beforeAutospacing="0" w:after="0"/>
        <w:jc w:val="center"/>
        <w:rPr>
          <w:kern w:val="1"/>
        </w:rPr>
      </w:pPr>
      <w:r w:rsidRPr="004144C9">
        <w:rPr>
          <w:kern w:val="1"/>
        </w:rPr>
        <w:t>Перечень мероприятий</w:t>
      </w:r>
    </w:p>
    <w:p w:rsidR="00DB6453" w:rsidRPr="004144C9" w:rsidRDefault="00DB6453" w:rsidP="00E029AE">
      <w:pPr>
        <w:pStyle w:val="NormalWeb"/>
        <w:spacing w:before="0" w:beforeAutospacing="0" w:after="0"/>
        <w:jc w:val="center"/>
        <w:rPr>
          <w:kern w:val="1"/>
        </w:rPr>
      </w:pPr>
      <w:r w:rsidRPr="004144C9">
        <w:t xml:space="preserve">«Содержание и текущий ремонт автомобильных дорог </w:t>
      </w:r>
      <w:r>
        <w:t>общего</w:t>
      </w:r>
      <w:r w:rsidRPr="004144C9">
        <w:t xml:space="preserve"> пользования, находящихся в муниципальной собственности администрации Анучинского муниципального района» </w:t>
      </w:r>
      <w:r w:rsidRPr="004144C9">
        <w:rPr>
          <w:kern w:val="1"/>
        </w:rPr>
        <w:t>на 2015- 2019 гг.</w:t>
      </w:r>
    </w:p>
    <w:p w:rsidR="00DB6453" w:rsidRDefault="00DB6453" w:rsidP="00E029AE">
      <w:pPr>
        <w:pStyle w:val="NormalWeb"/>
        <w:spacing w:before="0" w:beforeAutospacing="0" w:after="0"/>
        <w:jc w:val="right"/>
        <w:rPr>
          <w:kern w:val="1"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2491"/>
        <w:gridCol w:w="4536"/>
        <w:gridCol w:w="1559"/>
        <w:gridCol w:w="1560"/>
        <w:gridCol w:w="1559"/>
        <w:gridCol w:w="1559"/>
        <w:gridCol w:w="1701"/>
      </w:tblGrid>
      <w:tr w:rsidR="00DB6453" w:rsidRPr="004144C9" w:rsidTr="004806A7">
        <w:tc>
          <w:tcPr>
            <w:tcW w:w="594" w:type="dxa"/>
          </w:tcPr>
          <w:p w:rsidR="00DB6453" w:rsidRPr="004806A7" w:rsidRDefault="00DB6453" w:rsidP="004806A7">
            <w:pPr>
              <w:pStyle w:val="NormalWeb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№ п/п</w:t>
            </w:r>
          </w:p>
        </w:tc>
        <w:tc>
          <w:tcPr>
            <w:tcW w:w="2491" w:type="dxa"/>
          </w:tcPr>
          <w:p w:rsidR="00DB6453" w:rsidRPr="004806A7" w:rsidRDefault="00DB6453" w:rsidP="004806A7">
            <w:pPr>
              <w:pStyle w:val="NormalWeb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Наименование мероприятий</w:t>
            </w:r>
          </w:p>
        </w:tc>
        <w:tc>
          <w:tcPr>
            <w:tcW w:w="4536" w:type="dxa"/>
          </w:tcPr>
          <w:p w:rsidR="00DB6453" w:rsidRPr="004806A7" w:rsidRDefault="00DB6453" w:rsidP="004806A7">
            <w:pPr>
              <w:pStyle w:val="NormalWeb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Виды работ</w:t>
            </w:r>
          </w:p>
        </w:tc>
        <w:tc>
          <w:tcPr>
            <w:tcW w:w="1559" w:type="dxa"/>
          </w:tcPr>
          <w:p w:rsidR="00DB6453" w:rsidRPr="004806A7" w:rsidRDefault="00DB6453" w:rsidP="004806A7">
            <w:pPr>
              <w:pStyle w:val="NormalWeb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2015</w:t>
            </w:r>
          </w:p>
        </w:tc>
        <w:tc>
          <w:tcPr>
            <w:tcW w:w="1560" w:type="dxa"/>
          </w:tcPr>
          <w:p w:rsidR="00DB6453" w:rsidRPr="004806A7" w:rsidRDefault="00DB6453" w:rsidP="004806A7">
            <w:pPr>
              <w:pStyle w:val="NormalWeb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2016</w:t>
            </w:r>
          </w:p>
        </w:tc>
        <w:tc>
          <w:tcPr>
            <w:tcW w:w="1559" w:type="dxa"/>
          </w:tcPr>
          <w:p w:rsidR="00DB6453" w:rsidRPr="004806A7" w:rsidRDefault="00DB6453" w:rsidP="004806A7">
            <w:pPr>
              <w:pStyle w:val="NormalWeb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2017</w:t>
            </w:r>
          </w:p>
        </w:tc>
        <w:tc>
          <w:tcPr>
            <w:tcW w:w="1559" w:type="dxa"/>
          </w:tcPr>
          <w:p w:rsidR="00DB6453" w:rsidRPr="004806A7" w:rsidRDefault="00DB6453" w:rsidP="004806A7">
            <w:pPr>
              <w:pStyle w:val="NormalWeb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2018</w:t>
            </w:r>
          </w:p>
        </w:tc>
        <w:tc>
          <w:tcPr>
            <w:tcW w:w="1701" w:type="dxa"/>
          </w:tcPr>
          <w:p w:rsidR="00DB6453" w:rsidRPr="004806A7" w:rsidRDefault="00DB6453" w:rsidP="004806A7">
            <w:pPr>
              <w:pStyle w:val="NormalWeb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2019</w:t>
            </w:r>
          </w:p>
        </w:tc>
      </w:tr>
      <w:tr w:rsidR="00DB6453" w:rsidRPr="004144C9" w:rsidTr="004806A7">
        <w:tc>
          <w:tcPr>
            <w:tcW w:w="594" w:type="dxa"/>
          </w:tcPr>
          <w:p w:rsidR="00DB6453" w:rsidRPr="004806A7" w:rsidRDefault="00DB6453" w:rsidP="004806A7">
            <w:pPr>
              <w:pStyle w:val="NormalWeb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1</w:t>
            </w:r>
          </w:p>
        </w:tc>
        <w:tc>
          <w:tcPr>
            <w:tcW w:w="2491" w:type="dxa"/>
            <w:vAlign w:val="bottom"/>
          </w:tcPr>
          <w:p w:rsidR="00DB6453" w:rsidRPr="004806A7" w:rsidRDefault="00DB6453" w:rsidP="0013186A">
            <w:pPr>
              <w:rPr>
                <w:color w:val="000000"/>
              </w:rPr>
            </w:pPr>
            <w:r w:rsidRPr="004806A7">
              <w:rPr>
                <w:color w:val="000000"/>
              </w:rPr>
              <w:t>Мероприятия по содержанию  и текущему ремонту автомобильных дорог района</w:t>
            </w:r>
          </w:p>
          <w:p w:rsidR="00DB6453" w:rsidRPr="004806A7" w:rsidRDefault="00DB6453" w:rsidP="0013186A">
            <w:pPr>
              <w:rPr>
                <w:color w:val="000000"/>
              </w:rPr>
            </w:pPr>
          </w:p>
        </w:tc>
        <w:tc>
          <w:tcPr>
            <w:tcW w:w="4536" w:type="dxa"/>
          </w:tcPr>
          <w:p w:rsidR="00DB6453" w:rsidRPr="004806A7" w:rsidRDefault="00DB6453" w:rsidP="0013186A">
            <w:pPr>
              <w:rPr>
                <w:color w:val="000000"/>
              </w:rPr>
            </w:pPr>
            <w:r w:rsidRPr="004806A7">
              <w:rPr>
                <w:color w:val="000000"/>
              </w:rPr>
              <w:t>Ямочный ремонт, профилирование, отчистка от снега, асфальтирование, Проектно-сметная документация, оформление паспортов, строительство и реконструкция дорог, ремонт мостов</w:t>
            </w:r>
          </w:p>
        </w:tc>
        <w:tc>
          <w:tcPr>
            <w:tcW w:w="1559" w:type="dxa"/>
            <w:vAlign w:val="bottom"/>
          </w:tcPr>
          <w:p w:rsidR="00DB6453" w:rsidRPr="004806A7" w:rsidRDefault="00DB6453" w:rsidP="004806A7">
            <w:pPr>
              <w:ind w:left="-108"/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1</w:t>
            </w:r>
            <w:r>
              <w:rPr>
                <w:color w:val="000000"/>
              </w:rPr>
              <w:t>2 048 2</w:t>
            </w:r>
            <w:r w:rsidRPr="004806A7">
              <w:rPr>
                <w:color w:val="000000"/>
              </w:rPr>
              <w:t>48,79</w:t>
            </w:r>
          </w:p>
        </w:tc>
        <w:tc>
          <w:tcPr>
            <w:tcW w:w="1560" w:type="dxa"/>
            <w:vAlign w:val="bottom"/>
          </w:tcPr>
          <w:p w:rsidR="00DB6453" w:rsidRPr="004806A7" w:rsidRDefault="00DB6453" w:rsidP="004806A7">
            <w:pPr>
              <w:ind w:left="-108"/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1</w:t>
            </w:r>
            <w:r>
              <w:rPr>
                <w:color w:val="000000"/>
              </w:rPr>
              <w:t>0 126</w:t>
            </w:r>
            <w:r w:rsidRPr="004806A7">
              <w:rPr>
                <w:color w:val="000000"/>
              </w:rPr>
              <w:t xml:space="preserve"> 000,00</w:t>
            </w:r>
          </w:p>
        </w:tc>
        <w:tc>
          <w:tcPr>
            <w:tcW w:w="1559" w:type="dxa"/>
            <w:vAlign w:val="bottom"/>
          </w:tcPr>
          <w:p w:rsidR="00DB6453" w:rsidRPr="004806A7" w:rsidRDefault="00DB6453" w:rsidP="004806A7">
            <w:pPr>
              <w:ind w:left="-108"/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13 701 000,00</w:t>
            </w:r>
          </w:p>
        </w:tc>
        <w:tc>
          <w:tcPr>
            <w:tcW w:w="1559" w:type="dxa"/>
            <w:vAlign w:val="bottom"/>
          </w:tcPr>
          <w:p w:rsidR="00DB6453" w:rsidRPr="004806A7" w:rsidRDefault="00DB6453" w:rsidP="004806A7">
            <w:pPr>
              <w:ind w:left="-108"/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14 600 000,00</w:t>
            </w:r>
          </w:p>
        </w:tc>
        <w:tc>
          <w:tcPr>
            <w:tcW w:w="1701" w:type="dxa"/>
            <w:vAlign w:val="bottom"/>
          </w:tcPr>
          <w:p w:rsidR="00DB6453" w:rsidRPr="004806A7" w:rsidRDefault="00DB6453" w:rsidP="004806A7">
            <w:pPr>
              <w:ind w:left="-108"/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14 600 000,00</w:t>
            </w:r>
          </w:p>
        </w:tc>
      </w:tr>
      <w:tr w:rsidR="00DB6453" w:rsidRPr="004144C9" w:rsidTr="004806A7">
        <w:tc>
          <w:tcPr>
            <w:tcW w:w="594" w:type="dxa"/>
          </w:tcPr>
          <w:p w:rsidR="00DB6453" w:rsidRPr="004806A7" w:rsidRDefault="00DB6453" w:rsidP="004806A7">
            <w:pPr>
              <w:pStyle w:val="NormalWeb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2</w:t>
            </w:r>
          </w:p>
        </w:tc>
        <w:tc>
          <w:tcPr>
            <w:tcW w:w="2491" w:type="dxa"/>
            <w:vAlign w:val="bottom"/>
          </w:tcPr>
          <w:p w:rsidR="00DB6453" w:rsidRPr="004806A7" w:rsidRDefault="00DB6453" w:rsidP="0013186A">
            <w:pPr>
              <w:rPr>
                <w:color w:val="000000"/>
              </w:rPr>
            </w:pPr>
            <w:r w:rsidRPr="004806A7">
              <w:rPr>
                <w:color w:val="000000"/>
              </w:rPr>
              <w:t>Субсидии на капитальный ремонт и ремонт автомобильных дорог общего пользования  населенных пунктов</w:t>
            </w:r>
          </w:p>
        </w:tc>
        <w:tc>
          <w:tcPr>
            <w:tcW w:w="4536" w:type="dxa"/>
          </w:tcPr>
          <w:p w:rsidR="00DB6453" w:rsidRPr="004806A7" w:rsidRDefault="00DB6453" w:rsidP="0013186A">
            <w:pPr>
              <w:rPr>
                <w:color w:val="000000"/>
              </w:rPr>
            </w:pPr>
            <w:r w:rsidRPr="004806A7">
              <w:rPr>
                <w:color w:val="000000"/>
              </w:rPr>
              <w:t>Ремонт дорог, асфальтирование, устройство грунтовых, пескогравийных оснований</w:t>
            </w:r>
          </w:p>
        </w:tc>
        <w:tc>
          <w:tcPr>
            <w:tcW w:w="1559" w:type="dxa"/>
            <w:vAlign w:val="bottom"/>
          </w:tcPr>
          <w:p w:rsidR="00DB6453" w:rsidRPr="004806A7" w:rsidRDefault="00DB6453" w:rsidP="004806A7">
            <w:pPr>
              <w:ind w:left="-108"/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14 740 000,00</w:t>
            </w:r>
          </w:p>
        </w:tc>
        <w:tc>
          <w:tcPr>
            <w:tcW w:w="1560" w:type="dxa"/>
            <w:vAlign w:val="bottom"/>
          </w:tcPr>
          <w:p w:rsidR="00DB6453" w:rsidRPr="004806A7" w:rsidRDefault="00DB6453" w:rsidP="004806A7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DB6453" w:rsidRPr="004806A7" w:rsidRDefault="00DB6453" w:rsidP="004806A7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DB6453" w:rsidRPr="004806A7" w:rsidRDefault="00DB6453" w:rsidP="004806A7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0,00</w:t>
            </w:r>
          </w:p>
        </w:tc>
        <w:tc>
          <w:tcPr>
            <w:tcW w:w="1701" w:type="dxa"/>
            <w:vAlign w:val="bottom"/>
          </w:tcPr>
          <w:p w:rsidR="00DB6453" w:rsidRPr="004806A7" w:rsidRDefault="00DB6453" w:rsidP="004806A7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0,00</w:t>
            </w:r>
          </w:p>
        </w:tc>
      </w:tr>
      <w:tr w:rsidR="00DB6453" w:rsidRPr="004144C9" w:rsidTr="004806A7">
        <w:tc>
          <w:tcPr>
            <w:tcW w:w="594" w:type="dxa"/>
          </w:tcPr>
          <w:p w:rsidR="00DB6453" w:rsidRPr="004806A7" w:rsidRDefault="00DB6453" w:rsidP="004806A7">
            <w:pPr>
              <w:pStyle w:val="NormalWeb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3</w:t>
            </w:r>
          </w:p>
        </w:tc>
        <w:tc>
          <w:tcPr>
            <w:tcW w:w="2491" w:type="dxa"/>
            <w:vAlign w:val="bottom"/>
          </w:tcPr>
          <w:p w:rsidR="00DB6453" w:rsidRPr="004806A7" w:rsidRDefault="00DB6453" w:rsidP="0013186A">
            <w:pPr>
              <w:rPr>
                <w:color w:val="000000"/>
              </w:rPr>
            </w:pPr>
            <w:r w:rsidRPr="004806A7">
              <w:rPr>
                <w:color w:val="000000"/>
              </w:rPr>
              <w:t>Разработка проектно-сметной документации на капитальный ремонт автомобильной дороги местного значения с. Новогордеевка - мост возле с. Шекляево</w:t>
            </w:r>
          </w:p>
        </w:tc>
        <w:tc>
          <w:tcPr>
            <w:tcW w:w="4536" w:type="dxa"/>
          </w:tcPr>
          <w:p w:rsidR="00DB6453" w:rsidRPr="004806A7" w:rsidRDefault="00DB6453" w:rsidP="0013186A">
            <w:pPr>
              <w:rPr>
                <w:color w:val="000000"/>
              </w:rPr>
            </w:pPr>
            <w:r w:rsidRPr="004806A7">
              <w:rPr>
                <w:color w:val="000000"/>
              </w:rPr>
              <w:t>Разработка проектно-сметной документации</w:t>
            </w:r>
          </w:p>
        </w:tc>
        <w:tc>
          <w:tcPr>
            <w:tcW w:w="1559" w:type="dxa"/>
            <w:vAlign w:val="bottom"/>
          </w:tcPr>
          <w:p w:rsidR="00DB6453" w:rsidRPr="004806A7" w:rsidRDefault="00DB6453" w:rsidP="00480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299 000,00</w:t>
            </w:r>
          </w:p>
        </w:tc>
        <w:tc>
          <w:tcPr>
            <w:tcW w:w="1560" w:type="dxa"/>
            <w:vAlign w:val="bottom"/>
          </w:tcPr>
          <w:p w:rsidR="00DB6453" w:rsidRPr="004806A7" w:rsidRDefault="00DB6453" w:rsidP="00480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1 000 000,00</w:t>
            </w:r>
          </w:p>
        </w:tc>
        <w:tc>
          <w:tcPr>
            <w:tcW w:w="1559" w:type="dxa"/>
            <w:vAlign w:val="bottom"/>
          </w:tcPr>
          <w:p w:rsidR="00DB6453" w:rsidRPr="004806A7" w:rsidRDefault="00DB6453" w:rsidP="004806A7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DB6453" w:rsidRPr="004806A7" w:rsidRDefault="00DB6453" w:rsidP="004806A7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0,00</w:t>
            </w:r>
          </w:p>
        </w:tc>
        <w:tc>
          <w:tcPr>
            <w:tcW w:w="1701" w:type="dxa"/>
            <w:vAlign w:val="bottom"/>
          </w:tcPr>
          <w:p w:rsidR="00DB6453" w:rsidRPr="004806A7" w:rsidRDefault="00DB6453" w:rsidP="004806A7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0,00</w:t>
            </w:r>
          </w:p>
        </w:tc>
      </w:tr>
      <w:tr w:rsidR="00DB6453" w:rsidRPr="004144C9" w:rsidTr="004806A7">
        <w:tc>
          <w:tcPr>
            <w:tcW w:w="594" w:type="dxa"/>
          </w:tcPr>
          <w:p w:rsidR="00DB6453" w:rsidRPr="004806A7" w:rsidRDefault="00DB6453" w:rsidP="004806A7">
            <w:pPr>
              <w:pStyle w:val="NormalWeb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4</w:t>
            </w:r>
          </w:p>
        </w:tc>
        <w:tc>
          <w:tcPr>
            <w:tcW w:w="2491" w:type="dxa"/>
            <w:vAlign w:val="bottom"/>
          </w:tcPr>
          <w:p w:rsidR="00DB6453" w:rsidRPr="004806A7" w:rsidRDefault="00DB6453" w:rsidP="00D60327">
            <w:pPr>
              <w:rPr>
                <w:color w:val="000000"/>
              </w:rPr>
            </w:pPr>
            <w:r w:rsidRPr="004806A7">
              <w:rPr>
                <w:color w:val="000000"/>
              </w:rPr>
              <w:t>Приобретение дорожно-эксплуатационной технике для содержания и ремонта автомобильных дорог</w:t>
            </w:r>
          </w:p>
        </w:tc>
        <w:tc>
          <w:tcPr>
            <w:tcW w:w="4536" w:type="dxa"/>
          </w:tcPr>
          <w:p w:rsidR="00DB6453" w:rsidRPr="004806A7" w:rsidRDefault="00DB6453" w:rsidP="0013186A">
            <w:pPr>
              <w:rPr>
                <w:color w:val="000000"/>
              </w:rPr>
            </w:pPr>
            <w:r w:rsidRPr="004806A7">
              <w:rPr>
                <w:color w:val="000000"/>
              </w:rPr>
              <w:t>Приобретение дорожно -эксплуатационной технике для содержания и текущего ремонта автомобильных дорог</w:t>
            </w:r>
          </w:p>
        </w:tc>
        <w:tc>
          <w:tcPr>
            <w:tcW w:w="1559" w:type="dxa"/>
            <w:vAlign w:val="bottom"/>
          </w:tcPr>
          <w:p w:rsidR="00DB6453" w:rsidRPr="004806A7" w:rsidRDefault="00DB6453" w:rsidP="004806A7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1 722 624,69</w:t>
            </w:r>
          </w:p>
        </w:tc>
        <w:tc>
          <w:tcPr>
            <w:tcW w:w="1560" w:type="dxa"/>
            <w:vAlign w:val="bottom"/>
          </w:tcPr>
          <w:p w:rsidR="00DB6453" w:rsidRPr="004806A7" w:rsidRDefault="00DB6453" w:rsidP="00480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500 00,00</w:t>
            </w:r>
          </w:p>
        </w:tc>
        <w:tc>
          <w:tcPr>
            <w:tcW w:w="1559" w:type="dxa"/>
            <w:vAlign w:val="bottom"/>
          </w:tcPr>
          <w:p w:rsidR="00DB6453" w:rsidRPr="004806A7" w:rsidRDefault="00DB6453" w:rsidP="004806A7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DB6453" w:rsidRPr="004144C9" w:rsidRDefault="00DB6453" w:rsidP="004806A7">
            <w:pPr>
              <w:jc w:val="center"/>
            </w:pPr>
            <w:r w:rsidRPr="004806A7">
              <w:rPr>
                <w:color w:val="000000"/>
              </w:rPr>
              <w:t>0,00</w:t>
            </w:r>
          </w:p>
        </w:tc>
        <w:tc>
          <w:tcPr>
            <w:tcW w:w="1701" w:type="dxa"/>
            <w:vAlign w:val="bottom"/>
          </w:tcPr>
          <w:p w:rsidR="00DB6453" w:rsidRPr="004144C9" w:rsidRDefault="00DB6453" w:rsidP="004806A7">
            <w:pPr>
              <w:jc w:val="center"/>
            </w:pPr>
            <w:r w:rsidRPr="004806A7">
              <w:rPr>
                <w:color w:val="000000"/>
              </w:rPr>
              <w:t>0,00</w:t>
            </w:r>
          </w:p>
        </w:tc>
      </w:tr>
      <w:tr w:rsidR="00DB6453" w:rsidRPr="004144C9" w:rsidTr="004806A7">
        <w:tc>
          <w:tcPr>
            <w:tcW w:w="594" w:type="dxa"/>
          </w:tcPr>
          <w:p w:rsidR="00DB6453" w:rsidRPr="004806A7" w:rsidRDefault="00DB6453" w:rsidP="004806A7">
            <w:pPr>
              <w:pStyle w:val="NormalWeb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5</w:t>
            </w:r>
          </w:p>
        </w:tc>
        <w:tc>
          <w:tcPr>
            <w:tcW w:w="2491" w:type="dxa"/>
          </w:tcPr>
          <w:p w:rsidR="00DB6453" w:rsidRPr="004806A7" w:rsidRDefault="00DB6453" w:rsidP="00D60327">
            <w:pPr>
              <w:rPr>
                <w:color w:val="000000"/>
              </w:rPr>
            </w:pPr>
            <w:r w:rsidRPr="004806A7">
              <w:rPr>
                <w:color w:val="000000"/>
              </w:rPr>
              <w:t>Мероприятия по безопасности дорожного движения</w:t>
            </w:r>
          </w:p>
        </w:tc>
        <w:tc>
          <w:tcPr>
            <w:tcW w:w="4536" w:type="dxa"/>
          </w:tcPr>
          <w:p w:rsidR="00DB6453" w:rsidRPr="004806A7" w:rsidRDefault="00DB6453" w:rsidP="00D60327">
            <w:pPr>
              <w:rPr>
                <w:color w:val="000000"/>
              </w:rPr>
            </w:pPr>
            <w:r w:rsidRPr="004806A7">
              <w:rPr>
                <w:color w:val="000000"/>
              </w:rPr>
              <w:t>Разработка проектов организации дорожного движения, схем дислокации дорожных знаков и схем разметки; установка дорожных знаков и нанесение разметки;  приобретение материалов для нанесения дорожной разметки и дорожных знаков</w:t>
            </w:r>
          </w:p>
        </w:tc>
        <w:tc>
          <w:tcPr>
            <w:tcW w:w="1559" w:type="dxa"/>
            <w:vAlign w:val="bottom"/>
          </w:tcPr>
          <w:p w:rsidR="00DB6453" w:rsidRPr="004806A7" w:rsidRDefault="00DB6453" w:rsidP="00480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768 000,00</w:t>
            </w:r>
          </w:p>
        </w:tc>
        <w:tc>
          <w:tcPr>
            <w:tcW w:w="1560" w:type="dxa"/>
            <w:vAlign w:val="bottom"/>
          </w:tcPr>
          <w:p w:rsidR="00DB6453" w:rsidRPr="004144C9" w:rsidRDefault="00DB6453" w:rsidP="004806A7">
            <w:pPr>
              <w:jc w:val="center"/>
            </w:pPr>
            <w:r>
              <w:rPr>
                <w:color w:val="000000"/>
              </w:rPr>
              <w:t>300 00,00</w:t>
            </w:r>
          </w:p>
        </w:tc>
        <w:tc>
          <w:tcPr>
            <w:tcW w:w="1559" w:type="dxa"/>
            <w:vAlign w:val="bottom"/>
          </w:tcPr>
          <w:p w:rsidR="00DB6453" w:rsidRPr="004144C9" w:rsidRDefault="00DB6453" w:rsidP="004806A7">
            <w:pPr>
              <w:jc w:val="center"/>
            </w:pPr>
            <w:r w:rsidRPr="004806A7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DB6453" w:rsidRPr="004144C9" w:rsidRDefault="00DB6453" w:rsidP="004806A7">
            <w:pPr>
              <w:jc w:val="center"/>
            </w:pPr>
            <w:r w:rsidRPr="004806A7">
              <w:rPr>
                <w:color w:val="000000"/>
              </w:rPr>
              <w:t>0,00</w:t>
            </w:r>
          </w:p>
        </w:tc>
        <w:tc>
          <w:tcPr>
            <w:tcW w:w="1701" w:type="dxa"/>
            <w:vAlign w:val="bottom"/>
          </w:tcPr>
          <w:p w:rsidR="00DB6453" w:rsidRPr="004144C9" w:rsidRDefault="00DB6453" w:rsidP="004806A7">
            <w:pPr>
              <w:jc w:val="center"/>
            </w:pPr>
            <w:r w:rsidRPr="004806A7">
              <w:rPr>
                <w:color w:val="000000"/>
              </w:rPr>
              <w:t>0,00</w:t>
            </w:r>
          </w:p>
        </w:tc>
      </w:tr>
      <w:tr w:rsidR="00DB6453" w:rsidRPr="001E1CC3" w:rsidTr="004806A7">
        <w:tc>
          <w:tcPr>
            <w:tcW w:w="594" w:type="dxa"/>
          </w:tcPr>
          <w:p w:rsidR="00DB6453" w:rsidRPr="004806A7" w:rsidRDefault="00DB6453" w:rsidP="004806A7">
            <w:pPr>
              <w:pStyle w:val="NormalWeb"/>
              <w:spacing w:before="0" w:beforeAutospacing="0" w:after="0"/>
              <w:rPr>
                <w:b/>
                <w:kern w:val="1"/>
              </w:rPr>
            </w:pPr>
          </w:p>
        </w:tc>
        <w:tc>
          <w:tcPr>
            <w:tcW w:w="2491" w:type="dxa"/>
          </w:tcPr>
          <w:p w:rsidR="00DB6453" w:rsidRPr="004806A7" w:rsidRDefault="00DB6453" w:rsidP="004806A7">
            <w:pPr>
              <w:pStyle w:val="NormalWeb"/>
              <w:spacing w:before="0" w:beforeAutospacing="0" w:after="0"/>
              <w:rPr>
                <w:b/>
                <w:kern w:val="1"/>
              </w:rPr>
            </w:pPr>
            <w:r w:rsidRPr="004806A7">
              <w:rPr>
                <w:b/>
                <w:kern w:val="1"/>
              </w:rPr>
              <w:t>ИТОГО:</w:t>
            </w:r>
          </w:p>
        </w:tc>
        <w:tc>
          <w:tcPr>
            <w:tcW w:w="4536" w:type="dxa"/>
          </w:tcPr>
          <w:p w:rsidR="00DB6453" w:rsidRPr="004806A7" w:rsidRDefault="00DB6453" w:rsidP="004806A7">
            <w:pPr>
              <w:pStyle w:val="NormalWeb"/>
              <w:spacing w:before="0" w:beforeAutospacing="0" w:after="0"/>
              <w:rPr>
                <w:b/>
                <w:kern w:val="1"/>
              </w:rPr>
            </w:pPr>
          </w:p>
        </w:tc>
        <w:tc>
          <w:tcPr>
            <w:tcW w:w="1559" w:type="dxa"/>
            <w:vAlign w:val="bottom"/>
          </w:tcPr>
          <w:p w:rsidR="00DB6453" w:rsidRPr="004806A7" w:rsidRDefault="00DB6453" w:rsidP="004806A7">
            <w:pPr>
              <w:ind w:left="-108"/>
              <w:jc w:val="center"/>
              <w:rPr>
                <w:b/>
                <w:bCs/>
                <w:iCs/>
                <w:color w:val="000000"/>
              </w:rPr>
            </w:pPr>
            <w:r w:rsidRPr="004806A7">
              <w:rPr>
                <w:b/>
                <w:bCs/>
                <w:iCs/>
                <w:color w:val="000000"/>
              </w:rPr>
              <w:t>29 577 873,48</w:t>
            </w:r>
          </w:p>
        </w:tc>
        <w:tc>
          <w:tcPr>
            <w:tcW w:w="1560" w:type="dxa"/>
            <w:vAlign w:val="bottom"/>
          </w:tcPr>
          <w:p w:rsidR="00DB6453" w:rsidRPr="004806A7" w:rsidRDefault="00DB6453" w:rsidP="004806A7">
            <w:pPr>
              <w:ind w:left="-108"/>
              <w:jc w:val="center"/>
              <w:rPr>
                <w:b/>
                <w:bCs/>
                <w:iCs/>
                <w:color w:val="000000"/>
              </w:rPr>
            </w:pPr>
            <w:r w:rsidRPr="004806A7">
              <w:rPr>
                <w:b/>
                <w:bCs/>
                <w:iCs/>
                <w:color w:val="000000"/>
              </w:rPr>
              <w:t>1</w:t>
            </w:r>
            <w:r>
              <w:rPr>
                <w:b/>
                <w:bCs/>
                <w:iCs/>
                <w:color w:val="000000"/>
              </w:rPr>
              <w:t>1 926</w:t>
            </w:r>
            <w:r w:rsidRPr="004806A7">
              <w:rPr>
                <w:b/>
                <w:bCs/>
                <w:iCs/>
                <w:color w:val="000000"/>
              </w:rPr>
              <w:t>,00</w:t>
            </w:r>
          </w:p>
        </w:tc>
        <w:tc>
          <w:tcPr>
            <w:tcW w:w="1559" w:type="dxa"/>
            <w:vAlign w:val="bottom"/>
          </w:tcPr>
          <w:p w:rsidR="00DB6453" w:rsidRPr="004806A7" w:rsidRDefault="00DB6453" w:rsidP="004806A7">
            <w:pPr>
              <w:ind w:left="-108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18 102,00</w:t>
            </w:r>
          </w:p>
        </w:tc>
        <w:tc>
          <w:tcPr>
            <w:tcW w:w="1559" w:type="dxa"/>
            <w:vAlign w:val="bottom"/>
          </w:tcPr>
          <w:p w:rsidR="00DB6453" w:rsidRPr="004806A7" w:rsidRDefault="00DB6453" w:rsidP="004806A7">
            <w:pPr>
              <w:ind w:left="-108"/>
              <w:jc w:val="center"/>
              <w:rPr>
                <w:b/>
                <w:bCs/>
                <w:iCs/>
                <w:color w:val="000000"/>
              </w:rPr>
            </w:pPr>
            <w:r w:rsidRPr="004806A7">
              <w:rPr>
                <w:b/>
                <w:bCs/>
                <w:iCs/>
                <w:color w:val="000000"/>
              </w:rPr>
              <w:t>1</w:t>
            </w:r>
            <w:r>
              <w:rPr>
                <w:b/>
                <w:bCs/>
                <w:iCs/>
                <w:color w:val="000000"/>
              </w:rPr>
              <w:t>8 102</w:t>
            </w:r>
            <w:r w:rsidRPr="004806A7">
              <w:rPr>
                <w:b/>
                <w:bCs/>
                <w:iCs/>
                <w:color w:val="000000"/>
              </w:rPr>
              <w:t xml:space="preserve"> 000,00</w:t>
            </w:r>
          </w:p>
        </w:tc>
        <w:tc>
          <w:tcPr>
            <w:tcW w:w="1701" w:type="dxa"/>
            <w:vAlign w:val="bottom"/>
          </w:tcPr>
          <w:p w:rsidR="00DB6453" w:rsidRPr="004806A7" w:rsidRDefault="00DB6453" w:rsidP="004806A7">
            <w:pPr>
              <w:jc w:val="center"/>
              <w:rPr>
                <w:b/>
                <w:bCs/>
                <w:iCs/>
                <w:color w:val="000000"/>
              </w:rPr>
            </w:pPr>
            <w:r w:rsidRPr="004806A7">
              <w:rPr>
                <w:b/>
                <w:bCs/>
                <w:iCs/>
                <w:color w:val="000000"/>
              </w:rPr>
              <w:t>14 600 000,00</w:t>
            </w:r>
          </w:p>
        </w:tc>
      </w:tr>
    </w:tbl>
    <w:p w:rsidR="00DB6453" w:rsidRPr="001E1CC3" w:rsidRDefault="00DB6453" w:rsidP="00E029AE">
      <w:pPr>
        <w:pStyle w:val="NormalWeb"/>
        <w:spacing w:before="0" w:beforeAutospacing="0" w:after="0"/>
        <w:rPr>
          <w:b/>
          <w:kern w:val="1"/>
        </w:rPr>
      </w:pPr>
    </w:p>
    <w:p w:rsidR="00DB6453" w:rsidRDefault="00DB6453" w:rsidP="00E029AE">
      <w:pPr>
        <w:pStyle w:val="NormalWeb"/>
        <w:spacing w:before="0" w:beforeAutospacing="0" w:after="0"/>
        <w:rPr>
          <w:kern w:val="1"/>
          <w:sz w:val="22"/>
          <w:szCs w:val="22"/>
        </w:rPr>
      </w:pPr>
    </w:p>
    <w:p w:rsidR="00DB6453" w:rsidRPr="001D2F0D" w:rsidRDefault="00DB6453" w:rsidP="00D164FF">
      <w:pPr>
        <w:jc w:val="right"/>
        <w:rPr>
          <w:sz w:val="22"/>
          <w:szCs w:val="22"/>
        </w:rPr>
      </w:pPr>
    </w:p>
    <w:sectPr w:rsidR="00DB6453" w:rsidRPr="001D2F0D" w:rsidSect="001E1CC3">
      <w:pgSz w:w="16838" w:h="11906" w:orient="landscape" w:code="9"/>
      <w:pgMar w:top="993" w:right="992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7380"/>
    <w:multiLevelType w:val="hybridMultilevel"/>
    <w:tmpl w:val="6658AF26"/>
    <w:lvl w:ilvl="0" w:tplc="7E2280F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229719E"/>
    <w:multiLevelType w:val="singleLevel"/>
    <w:tmpl w:val="1EAC0CC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1BE54C00"/>
    <w:multiLevelType w:val="multilevel"/>
    <w:tmpl w:val="FBA227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1E891879"/>
    <w:multiLevelType w:val="hybridMultilevel"/>
    <w:tmpl w:val="4080DCD8"/>
    <w:lvl w:ilvl="0" w:tplc="8E48E64A">
      <w:start w:val="1"/>
      <w:numFmt w:val="decimal"/>
      <w:lvlText w:val="%1."/>
      <w:lvlJc w:val="left"/>
      <w:pPr>
        <w:ind w:left="2321" w:hanging="14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20116349"/>
    <w:multiLevelType w:val="hybridMultilevel"/>
    <w:tmpl w:val="3C502002"/>
    <w:lvl w:ilvl="0" w:tplc="02F0F76A">
      <w:numFmt w:val="bullet"/>
      <w:lvlText w:val="-"/>
      <w:lvlJc w:val="left"/>
      <w:pPr>
        <w:tabs>
          <w:tab w:val="num" w:pos="1230"/>
        </w:tabs>
        <w:ind w:left="1230" w:hanging="6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21DC1BB1"/>
    <w:multiLevelType w:val="hybridMultilevel"/>
    <w:tmpl w:val="4866CCEE"/>
    <w:lvl w:ilvl="0" w:tplc="59B608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7F77BEA"/>
    <w:multiLevelType w:val="hybridMultilevel"/>
    <w:tmpl w:val="DC5A1202"/>
    <w:lvl w:ilvl="0" w:tplc="357AF746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297404B2"/>
    <w:multiLevelType w:val="hybridMultilevel"/>
    <w:tmpl w:val="D1F40378"/>
    <w:lvl w:ilvl="0" w:tplc="55B2F6A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7855AF"/>
    <w:multiLevelType w:val="hybridMultilevel"/>
    <w:tmpl w:val="F92E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8435C4"/>
    <w:multiLevelType w:val="hybridMultilevel"/>
    <w:tmpl w:val="C9B228E4"/>
    <w:lvl w:ilvl="0" w:tplc="032AAE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>
    <w:nsid w:val="3E2D1086"/>
    <w:multiLevelType w:val="singleLevel"/>
    <w:tmpl w:val="0B4E26F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11">
    <w:nsid w:val="41483B59"/>
    <w:multiLevelType w:val="multilevel"/>
    <w:tmpl w:val="FBA227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41DC5B68"/>
    <w:multiLevelType w:val="hybridMultilevel"/>
    <w:tmpl w:val="0610D4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DC0F35"/>
    <w:multiLevelType w:val="hybridMultilevel"/>
    <w:tmpl w:val="43DCD884"/>
    <w:lvl w:ilvl="0" w:tplc="F7DAFF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>
    <w:nsid w:val="6BB546E8"/>
    <w:multiLevelType w:val="hybridMultilevel"/>
    <w:tmpl w:val="82F0CA7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5E0CF3"/>
    <w:multiLevelType w:val="hybridMultilevel"/>
    <w:tmpl w:val="A672D154"/>
    <w:lvl w:ilvl="0" w:tplc="C084120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>
    <w:nsid w:val="77D20365"/>
    <w:multiLevelType w:val="hybridMultilevel"/>
    <w:tmpl w:val="2D30E4AC"/>
    <w:lvl w:ilvl="0" w:tplc="17DC9504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7F90792E"/>
    <w:multiLevelType w:val="hybridMultilevel"/>
    <w:tmpl w:val="5CF0D5BE"/>
    <w:lvl w:ilvl="0" w:tplc="63C621C8">
      <w:start w:val="2019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13"/>
  </w:num>
  <w:num w:numId="5">
    <w:abstractNumId w:val="9"/>
  </w:num>
  <w:num w:numId="6">
    <w:abstractNumId w:val="0"/>
  </w:num>
  <w:num w:numId="7">
    <w:abstractNumId w:val="4"/>
  </w:num>
  <w:num w:numId="8">
    <w:abstractNumId w:val="15"/>
  </w:num>
  <w:num w:numId="9">
    <w:abstractNumId w:val="5"/>
  </w:num>
  <w:num w:numId="10">
    <w:abstractNumId w:val="11"/>
  </w:num>
  <w:num w:numId="11">
    <w:abstractNumId w:val="3"/>
  </w:num>
  <w:num w:numId="12">
    <w:abstractNumId w:val="2"/>
  </w:num>
  <w:num w:numId="13">
    <w:abstractNumId w:val="14"/>
  </w:num>
  <w:num w:numId="14">
    <w:abstractNumId w:val="12"/>
  </w:num>
  <w:num w:numId="15">
    <w:abstractNumId w:val="7"/>
  </w:num>
  <w:num w:numId="16">
    <w:abstractNumId w:val="16"/>
  </w:num>
  <w:num w:numId="17">
    <w:abstractNumId w:val="8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2985"/>
    <w:rsid w:val="000017CE"/>
    <w:rsid w:val="00001A61"/>
    <w:rsid w:val="0000242D"/>
    <w:rsid w:val="00006815"/>
    <w:rsid w:val="00013AE1"/>
    <w:rsid w:val="00020AE1"/>
    <w:rsid w:val="00030C40"/>
    <w:rsid w:val="000408BD"/>
    <w:rsid w:val="000528DE"/>
    <w:rsid w:val="00054C2F"/>
    <w:rsid w:val="000621AE"/>
    <w:rsid w:val="00064CB6"/>
    <w:rsid w:val="0006675E"/>
    <w:rsid w:val="0008511D"/>
    <w:rsid w:val="00091457"/>
    <w:rsid w:val="000A50EB"/>
    <w:rsid w:val="000B11C4"/>
    <w:rsid w:val="000B2B0A"/>
    <w:rsid w:val="000C050F"/>
    <w:rsid w:val="000D0AAB"/>
    <w:rsid w:val="000F063F"/>
    <w:rsid w:val="000F381D"/>
    <w:rsid w:val="000F3A8A"/>
    <w:rsid w:val="000F7F54"/>
    <w:rsid w:val="0010233A"/>
    <w:rsid w:val="001168B7"/>
    <w:rsid w:val="001179D6"/>
    <w:rsid w:val="0013186A"/>
    <w:rsid w:val="001327BC"/>
    <w:rsid w:val="001350CE"/>
    <w:rsid w:val="00141FD0"/>
    <w:rsid w:val="00145AB8"/>
    <w:rsid w:val="001460C2"/>
    <w:rsid w:val="00153F8D"/>
    <w:rsid w:val="00154AD2"/>
    <w:rsid w:val="001621E7"/>
    <w:rsid w:val="0016722E"/>
    <w:rsid w:val="001724FF"/>
    <w:rsid w:val="00173A29"/>
    <w:rsid w:val="001775A8"/>
    <w:rsid w:val="0018100E"/>
    <w:rsid w:val="00181F6D"/>
    <w:rsid w:val="00185A17"/>
    <w:rsid w:val="001961BD"/>
    <w:rsid w:val="001A0EC3"/>
    <w:rsid w:val="001B57AD"/>
    <w:rsid w:val="001C75DD"/>
    <w:rsid w:val="001D2F0D"/>
    <w:rsid w:val="001E1CC3"/>
    <w:rsid w:val="001E38B7"/>
    <w:rsid w:val="001E49FF"/>
    <w:rsid w:val="001F4163"/>
    <w:rsid w:val="001F5110"/>
    <w:rsid w:val="001F7641"/>
    <w:rsid w:val="0020092A"/>
    <w:rsid w:val="00201890"/>
    <w:rsid w:val="00215B07"/>
    <w:rsid w:val="00222DB3"/>
    <w:rsid w:val="00230552"/>
    <w:rsid w:val="00234BC9"/>
    <w:rsid w:val="002426C3"/>
    <w:rsid w:val="002436DE"/>
    <w:rsid w:val="00250997"/>
    <w:rsid w:val="00251058"/>
    <w:rsid w:val="002750A7"/>
    <w:rsid w:val="00282231"/>
    <w:rsid w:val="00292119"/>
    <w:rsid w:val="00294499"/>
    <w:rsid w:val="002B71BA"/>
    <w:rsid w:val="002C4FC5"/>
    <w:rsid w:val="002D0C9F"/>
    <w:rsid w:val="002D6AEF"/>
    <w:rsid w:val="002E3851"/>
    <w:rsid w:val="002E4501"/>
    <w:rsid w:val="002F18AF"/>
    <w:rsid w:val="002F1EFA"/>
    <w:rsid w:val="003039A6"/>
    <w:rsid w:val="00312BD7"/>
    <w:rsid w:val="003249F5"/>
    <w:rsid w:val="00326618"/>
    <w:rsid w:val="00330E5A"/>
    <w:rsid w:val="00347AAB"/>
    <w:rsid w:val="0035552E"/>
    <w:rsid w:val="0036147B"/>
    <w:rsid w:val="00361F7E"/>
    <w:rsid w:val="00377D61"/>
    <w:rsid w:val="00382835"/>
    <w:rsid w:val="00386679"/>
    <w:rsid w:val="00392453"/>
    <w:rsid w:val="00392949"/>
    <w:rsid w:val="003A0C03"/>
    <w:rsid w:val="003A0F5F"/>
    <w:rsid w:val="003B23E6"/>
    <w:rsid w:val="003C3165"/>
    <w:rsid w:val="003C3E1E"/>
    <w:rsid w:val="003C4FA4"/>
    <w:rsid w:val="003C6132"/>
    <w:rsid w:val="003D0C89"/>
    <w:rsid w:val="003E0DFE"/>
    <w:rsid w:val="003E2E9B"/>
    <w:rsid w:val="00402BCF"/>
    <w:rsid w:val="0041233A"/>
    <w:rsid w:val="004125CF"/>
    <w:rsid w:val="004144C9"/>
    <w:rsid w:val="004148FE"/>
    <w:rsid w:val="00421614"/>
    <w:rsid w:val="00424921"/>
    <w:rsid w:val="00424AD5"/>
    <w:rsid w:val="0043182A"/>
    <w:rsid w:val="00432B08"/>
    <w:rsid w:val="00432BD5"/>
    <w:rsid w:val="00457060"/>
    <w:rsid w:val="00461C58"/>
    <w:rsid w:val="00473A65"/>
    <w:rsid w:val="004806A7"/>
    <w:rsid w:val="00487424"/>
    <w:rsid w:val="00494580"/>
    <w:rsid w:val="00496CE1"/>
    <w:rsid w:val="004A0677"/>
    <w:rsid w:val="004A3AF3"/>
    <w:rsid w:val="004A4BB6"/>
    <w:rsid w:val="004B0622"/>
    <w:rsid w:val="004B2F3D"/>
    <w:rsid w:val="004B32E1"/>
    <w:rsid w:val="004C0D24"/>
    <w:rsid w:val="004C1300"/>
    <w:rsid w:val="004C1D4A"/>
    <w:rsid w:val="004C4C2C"/>
    <w:rsid w:val="004D7B9E"/>
    <w:rsid w:val="004F2663"/>
    <w:rsid w:val="004F3756"/>
    <w:rsid w:val="004F573F"/>
    <w:rsid w:val="00501E25"/>
    <w:rsid w:val="00514154"/>
    <w:rsid w:val="005153B4"/>
    <w:rsid w:val="00516C26"/>
    <w:rsid w:val="005219B1"/>
    <w:rsid w:val="0053212F"/>
    <w:rsid w:val="00533ACC"/>
    <w:rsid w:val="00535577"/>
    <w:rsid w:val="0053735C"/>
    <w:rsid w:val="00550144"/>
    <w:rsid w:val="0055486E"/>
    <w:rsid w:val="005552AD"/>
    <w:rsid w:val="00561B73"/>
    <w:rsid w:val="00575D9A"/>
    <w:rsid w:val="00586FAB"/>
    <w:rsid w:val="005A1FC5"/>
    <w:rsid w:val="005B69AE"/>
    <w:rsid w:val="005D5676"/>
    <w:rsid w:val="005F7CAB"/>
    <w:rsid w:val="0060418E"/>
    <w:rsid w:val="00614C3D"/>
    <w:rsid w:val="006207F0"/>
    <w:rsid w:val="00624B6F"/>
    <w:rsid w:val="00630FDC"/>
    <w:rsid w:val="006364F0"/>
    <w:rsid w:val="00637CA5"/>
    <w:rsid w:val="0064105C"/>
    <w:rsid w:val="00643A3A"/>
    <w:rsid w:val="00660824"/>
    <w:rsid w:val="0068248C"/>
    <w:rsid w:val="00682FA4"/>
    <w:rsid w:val="006B1390"/>
    <w:rsid w:val="006B23E1"/>
    <w:rsid w:val="006B2EB2"/>
    <w:rsid w:val="006C14E2"/>
    <w:rsid w:val="006C6B14"/>
    <w:rsid w:val="006F0E23"/>
    <w:rsid w:val="00712338"/>
    <w:rsid w:val="007177FF"/>
    <w:rsid w:val="00717E56"/>
    <w:rsid w:val="00721F1E"/>
    <w:rsid w:val="0072662F"/>
    <w:rsid w:val="007409B1"/>
    <w:rsid w:val="00741B53"/>
    <w:rsid w:val="0074333A"/>
    <w:rsid w:val="0075678C"/>
    <w:rsid w:val="00776585"/>
    <w:rsid w:val="007820E5"/>
    <w:rsid w:val="007822AF"/>
    <w:rsid w:val="007A661C"/>
    <w:rsid w:val="007B1D42"/>
    <w:rsid w:val="007B6AAD"/>
    <w:rsid w:val="007C095A"/>
    <w:rsid w:val="007C4FEE"/>
    <w:rsid w:val="007D5BA8"/>
    <w:rsid w:val="007E69EC"/>
    <w:rsid w:val="007F3601"/>
    <w:rsid w:val="007F3852"/>
    <w:rsid w:val="007F3B4A"/>
    <w:rsid w:val="007F50E5"/>
    <w:rsid w:val="00806161"/>
    <w:rsid w:val="00807610"/>
    <w:rsid w:val="00810C10"/>
    <w:rsid w:val="00814BD1"/>
    <w:rsid w:val="00820BF6"/>
    <w:rsid w:val="0082338F"/>
    <w:rsid w:val="00825974"/>
    <w:rsid w:val="0084031E"/>
    <w:rsid w:val="00852E8A"/>
    <w:rsid w:val="00857C6C"/>
    <w:rsid w:val="008714E9"/>
    <w:rsid w:val="008736B3"/>
    <w:rsid w:val="00874B5F"/>
    <w:rsid w:val="0088526D"/>
    <w:rsid w:val="00897753"/>
    <w:rsid w:val="008A74C1"/>
    <w:rsid w:val="008C1F63"/>
    <w:rsid w:val="008C26C9"/>
    <w:rsid w:val="008C2FBC"/>
    <w:rsid w:val="008C32E8"/>
    <w:rsid w:val="008C3CE8"/>
    <w:rsid w:val="008D17ED"/>
    <w:rsid w:val="008D2F25"/>
    <w:rsid w:val="008D5DA3"/>
    <w:rsid w:val="008E1918"/>
    <w:rsid w:val="008F5653"/>
    <w:rsid w:val="009404AB"/>
    <w:rsid w:val="00943E66"/>
    <w:rsid w:val="00951297"/>
    <w:rsid w:val="00951A27"/>
    <w:rsid w:val="00953BBA"/>
    <w:rsid w:val="00957698"/>
    <w:rsid w:val="00965DC7"/>
    <w:rsid w:val="00965FD8"/>
    <w:rsid w:val="0096716C"/>
    <w:rsid w:val="0097048E"/>
    <w:rsid w:val="0097252C"/>
    <w:rsid w:val="00983C0D"/>
    <w:rsid w:val="00996B91"/>
    <w:rsid w:val="009A23E0"/>
    <w:rsid w:val="009B063C"/>
    <w:rsid w:val="009B20C3"/>
    <w:rsid w:val="009C2CD7"/>
    <w:rsid w:val="009C3C5E"/>
    <w:rsid w:val="009E3BCC"/>
    <w:rsid w:val="00A0081A"/>
    <w:rsid w:val="00A010B4"/>
    <w:rsid w:val="00A049BB"/>
    <w:rsid w:val="00A237F8"/>
    <w:rsid w:val="00A32D83"/>
    <w:rsid w:val="00A7522C"/>
    <w:rsid w:val="00A81D5B"/>
    <w:rsid w:val="00A83A8F"/>
    <w:rsid w:val="00A87766"/>
    <w:rsid w:val="00A900F9"/>
    <w:rsid w:val="00A92605"/>
    <w:rsid w:val="00AB5E25"/>
    <w:rsid w:val="00AD1017"/>
    <w:rsid w:val="00AD2985"/>
    <w:rsid w:val="00AD6901"/>
    <w:rsid w:val="00AD6D4F"/>
    <w:rsid w:val="00AE1682"/>
    <w:rsid w:val="00B16930"/>
    <w:rsid w:val="00B26653"/>
    <w:rsid w:val="00B40F48"/>
    <w:rsid w:val="00B473CA"/>
    <w:rsid w:val="00B755D5"/>
    <w:rsid w:val="00B7657B"/>
    <w:rsid w:val="00B9010F"/>
    <w:rsid w:val="00B95D21"/>
    <w:rsid w:val="00B961D0"/>
    <w:rsid w:val="00BA00F2"/>
    <w:rsid w:val="00BA062B"/>
    <w:rsid w:val="00BB0353"/>
    <w:rsid w:val="00BB358F"/>
    <w:rsid w:val="00BB4C1B"/>
    <w:rsid w:val="00BB561F"/>
    <w:rsid w:val="00BC4BEE"/>
    <w:rsid w:val="00BD17D4"/>
    <w:rsid w:val="00BD7E5E"/>
    <w:rsid w:val="00BE2F89"/>
    <w:rsid w:val="00BE3D55"/>
    <w:rsid w:val="00BE54C9"/>
    <w:rsid w:val="00BF6914"/>
    <w:rsid w:val="00BF72FE"/>
    <w:rsid w:val="00BF7A0C"/>
    <w:rsid w:val="00C01545"/>
    <w:rsid w:val="00C04D5D"/>
    <w:rsid w:val="00C06A3E"/>
    <w:rsid w:val="00C12FCD"/>
    <w:rsid w:val="00C21A8E"/>
    <w:rsid w:val="00C27768"/>
    <w:rsid w:val="00C550E5"/>
    <w:rsid w:val="00C751BE"/>
    <w:rsid w:val="00C760E6"/>
    <w:rsid w:val="00C81AAB"/>
    <w:rsid w:val="00C827C4"/>
    <w:rsid w:val="00C90504"/>
    <w:rsid w:val="00C96977"/>
    <w:rsid w:val="00CA33E2"/>
    <w:rsid w:val="00CB349C"/>
    <w:rsid w:val="00CC36BE"/>
    <w:rsid w:val="00CC53E3"/>
    <w:rsid w:val="00CC5F7B"/>
    <w:rsid w:val="00CC7B05"/>
    <w:rsid w:val="00CE7A53"/>
    <w:rsid w:val="00D00364"/>
    <w:rsid w:val="00D04534"/>
    <w:rsid w:val="00D055FB"/>
    <w:rsid w:val="00D101DD"/>
    <w:rsid w:val="00D164FF"/>
    <w:rsid w:val="00D16716"/>
    <w:rsid w:val="00D20A50"/>
    <w:rsid w:val="00D21EC3"/>
    <w:rsid w:val="00D43C86"/>
    <w:rsid w:val="00D54C4F"/>
    <w:rsid w:val="00D60327"/>
    <w:rsid w:val="00D630B0"/>
    <w:rsid w:val="00D82012"/>
    <w:rsid w:val="00DB6453"/>
    <w:rsid w:val="00DC152F"/>
    <w:rsid w:val="00DD0C54"/>
    <w:rsid w:val="00DD5F7B"/>
    <w:rsid w:val="00DE2B31"/>
    <w:rsid w:val="00DE2D6B"/>
    <w:rsid w:val="00DF55BB"/>
    <w:rsid w:val="00DF6156"/>
    <w:rsid w:val="00DF664F"/>
    <w:rsid w:val="00E01243"/>
    <w:rsid w:val="00E029AE"/>
    <w:rsid w:val="00E04F2A"/>
    <w:rsid w:val="00E22259"/>
    <w:rsid w:val="00E26809"/>
    <w:rsid w:val="00E26B2B"/>
    <w:rsid w:val="00E33F7A"/>
    <w:rsid w:val="00E404E5"/>
    <w:rsid w:val="00E43727"/>
    <w:rsid w:val="00E45057"/>
    <w:rsid w:val="00E478D1"/>
    <w:rsid w:val="00E51226"/>
    <w:rsid w:val="00E60DB9"/>
    <w:rsid w:val="00E72D0C"/>
    <w:rsid w:val="00E81327"/>
    <w:rsid w:val="00E94A37"/>
    <w:rsid w:val="00E97004"/>
    <w:rsid w:val="00E97DA3"/>
    <w:rsid w:val="00EA04AC"/>
    <w:rsid w:val="00EA0604"/>
    <w:rsid w:val="00EA681F"/>
    <w:rsid w:val="00EC7F8A"/>
    <w:rsid w:val="00EE1418"/>
    <w:rsid w:val="00EE634C"/>
    <w:rsid w:val="00EF14DE"/>
    <w:rsid w:val="00EF7CDB"/>
    <w:rsid w:val="00F11912"/>
    <w:rsid w:val="00F11D23"/>
    <w:rsid w:val="00F27DA0"/>
    <w:rsid w:val="00F73094"/>
    <w:rsid w:val="00F814A2"/>
    <w:rsid w:val="00F90C7D"/>
    <w:rsid w:val="00F96BCC"/>
    <w:rsid w:val="00FA168E"/>
    <w:rsid w:val="00FA7579"/>
    <w:rsid w:val="00FC1362"/>
    <w:rsid w:val="00FE3C50"/>
    <w:rsid w:val="00FE7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62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062B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A062B"/>
    <w:pPr>
      <w:keepNext/>
      <w:jc w:val="both"/>
      <w:outlineLvl w:val="1"/>
    </w:pPr>
    <w:rPr>
      <w:i/>
      <w:iCs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349C"/>
    <w:rPr>
      <w:rFonts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97DA3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A062B"/>
    <w:pPr>
      <w:jc w:val="both"/>
    </w:pPr>
    <w:rPr>
      <w:sz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97DA3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A062B"/>
    <w:rPr>
      <w:sz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97DA3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BA062B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97DA3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BA062B"/>
    <w:pPr>
      <w:ind w:firstLine="720"/>
      <w:jc w:val="both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97DA3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BA062B"/>
    <w:pPr>
      <w:ind w:hanging="180"/>
      <w:jc w:val="both"/>
    </w:pPr>
    <w:rPr>
      <w:sz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97DA3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BA062B"/>
    <w:pPr>
      <w:ind w:firstLine="708"/>
      <w:jc w:val="both"/>
    </w:pPr>
    <w:rPr>
      <w:sz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97DA3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BA062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A062B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AD29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10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7DA3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36147B"/>
    <w:pPr>
      <w:ind w:left="720"/>
      <w:contextualSpacing/>
    </w:pPr>
  </w:style>
  <w:style w:type="paragraph" w:customStyle="1" w:styleId="ConsPlusNormal">
    <w:name w:val="ConsPlusNormal"/>
    <w:uiPriority w:val="99"/>
    <w:rsid w:val="00E72D0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s13">
    <w:name w:val="s_13"/>
    <w:basedOn w:val="Normal"/>
    <w:uiPriority w:val="99"/>
    <w:rsid w:val="00E72D0C"/>
    <w:pPr>
      <w:ind w:firstLine="720"/>
    </w:pPr>
    <w:rPr>
      <w:sz w:val="20"/>
      <w:szCs w:val="20"/>
    </w:rPr>
  </w:style>
  <w:style w:type="paragraph" w:styleId="NormalWeb">
    <w:name w:val="Normal (Web)"/>
    <w:basedOn w:val="Normal"/>
    <w:uiPriority w:val="99"/>
    <w:rsid w:val="003249F5"/>
    <w:pPr>
      <w:spacing w:before="100" w:beforeAutospacing="1" w:after="119"/>
    </w:pPr>
  </w:style>
  <w:style w:type="paragraph" w:customStyle="1" w:styleId="Style11">
    <w:name w:val="Style11"/>
    <w:basedOn w:val="Normal"/>
    <w:uiPriority w:val="99"/>
    <w:rsid w:val="003249F5"/>
    <w:pPr>
      <w:widowControl w:val="0"/>
      <w:suppressAutoHyphens/>
      <w:autoSpaceDE w:val="0"/>
      <w:spacing w:line="322" w:lineRule="exact"/>
      <w:ind w:firstLine="653"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0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888</TotalTime>
  <Pages>7</Pages>
  <Words>1167</Words>
  <Characters>6653</Characters>
  <Application>Microsoft Office Outlook</Application>
  <DocSecurity>0</DocSecurity>
  <Lines>0</Lines>
  <Paragraphs>0</Paragraphs>
  <ScaleCrop>false</ScaleCrop>
  <Company>Анучинский ФО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life02</cp:lastModifiedBy>
  <cp:revision>13</cp:revision>
  <cp:lastPrinted>2015-11-13T01:17:00Z</cp:lastPrinted>
  <dcterms:created xsi:type="dcterms:W3CDTF">2015-09-18T00:55:00Z</dcterms:created>
  <dcterms:modified xsi:type="dcterms:W3CDTF">2015-11-13T01:36:00Z</dcterms:modified>
</cp:coreProperties>
</file>